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3A" w:rsidRDefault="0079403A" w:rsidP="000F5FBA">
      <w:pPr>
        <w:jc w:val="center"/>
        <w:rPr>
          <w:b/>
          <w:sz w:val="28"/>
          <w:szCs w:val="28"/>
        </w:rPr>
      </w:pP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СОВЕТ ДЕПУТАТОВ МУНИЦИПАЛЬНОГО ОБРАЗОВАНИЯ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 xml:space="preserve"> «МУХОРШИБИРСКИЙ РАЙОН»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05629" w:rsidP="000F5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1E4592" w:rsidRDefault="001E4592" w:rsidP="00005629">
      <w:pPr>
        <w:rPr>
          <w:sz w:val="28"/>
          <w:szCs w:val="28"/>
          <w:u w:val="single"/>
        </w:rPr>
      </w:pPr>
    </w:p>
    <w:p w:rsidR="00005629" w:rsidRPr="00282483" w:rsidRDefault="00005629" w:rsidP="00005629">
      <w:pPr>
        <w:rPr>
          <w:sz w:val="28"/>
          <w:szCs w:val="28"/>
          <w:u w:val="single"/>
        </w:rPr>
      </w:pPr>
      <w:r w:rsidRPr="00282483">
        <w:rPr>
          <w:sz w:val="28"/>
          <w:szCs w:val="28"/>
          <w:u w:val="single"/>
        </w:rPr>
        <w:t xml:space="preserve">от </w:t>
      </w:r>
      <w:r w:rsidR="009534C0">
        <w:rPr>
          <w:sz w:val="28"/>
          <w:szCs w:val="28"/>
          <w:u w:val="single"/>
        </w:rPr>
        <w:t>3</w:t>
      </w:r>
      <w:r w:rsidR="008419BB">
        <w:rPr>
          <w:sz w:val="28"/>
          <w:szCs w:val="28"/>
          <w:u w:val="single"/>
        </w:rPr>
        <w:t>0</w:t>
      </w:r>
      <w:r w:rsidR="00D334F3">
        <w:rPr>
          <w:sz w:val="28"/>
          <w:szCs w:val="28"/>
          <w:u w:val="single"/>
        </w:rPr>
        <w:t xml:space="preserve"> </w:t>
      </w:r>
      <w:r w:rsidR="008419BB">
        <w:rPr>
          <w:sz w:val="28"/>
          <w:szCs w:val="28"/>
          <w:u w:val="single"/>
        </w:rPr>
        <w:t>июня</w:t>
      </w:r>
      <w:r w:rsidR="00D334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</w:t>
      </w:r>
      <w:r w:rsidR="00F9604C">
        <w:rPr>
          <w:sz w:val="28"/>
          <w:szCs w:val="28"/>
          <w:u w:val="single"/>
        </w:rPr>
        <w:t>2</w:t>
      </w:r>
      <w:r w:rsidR="009534C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г.</w:t>
      </w:r>
      <w:r w:rsidRPr="00282483">
        <w:rPr>
          <w:sz w:val="28"/>
          <w:szCs w:val="28"/>
        </w:rPr>
        <w:t xml:space="preserve">  </w:t>
      </w:r>
      <w:r w:rsidR="00564A06">
        <w:rPr>
          <w:sz w:val="28"/>
          <w:szCs w:val="28"/>
        </w:rPr>
        <w:t xml:space="preserve">    </w:t>
      </w:r>
      <w:r w:rsidRPr="00282483">
        <w:rPr>
          <w:sz w:val="28"/>
          <w:szCs w:val="28"/>
        </w:rPr>
        <w:t xml:space="preserve">                    </w:t>
      </w:r>
      <w:r w:rsidR="00F9604C">
        <w:rPr>
          <w:sz w:val="28"/>
          <w:szCs w:val="28"/>
        </w:rPr>
        <w:t xml:space="preserve">  </w:t>
      </w:r>
      <w:r w:rsidRPr="00282483">
        <w:rPr>
          <w:sz w:val="28"/>
          <w:szCs w:val="28"/>
        </w:rPr>
        <w:t xml:space="preserve">  </w:t>
      </w:r>
      <w:r w:rsidRPr="00E57642">
        <w:rPr>
          <w:sz w:val="28"/>
          <w:szCs w:val="28"/>
        </w:rPr>
        <w:t>№</w:t>
      </w:r>
      <w:r w:rsidR="00775DE0">
        <w:rPr>
          <w:sz w:val="28"/>
          <w:szCs w:val="28"/>
        </w:rPr>
        <w:t xml:space="preserve"> </w:t>
      </w:r>
      <w:r w:rsidR="00D81CC9">
        <w:rPr>
          <w:sz w:val="28"/>
          <w:szCs w:val="28"/>
        </w:rPr>
        <w:t>147</w:t>
      </w:r>
      <w:r w:rsidR="008E025D">
        <w:rPr>
          <w:sz w:val="28"/>
          <w:szCs w:val="28"/>
        </w:rPr>
        <w:t xml:space="preserve">  </w:t>
      </w:r>
    </w:p>
    <w:p w:rsidR="00005629" w:rsidRPr="007F2906" w:rsidRDefault="00005629" w:rsidP="00005629">
      <w:pPr>
        <w:rPr>
          <w:sz w:val="28"/>
          <w:szCs w:val="28"/>
        </w:rPr>
      </w:pPr>
      <w:r w:rsidRPr="007F2906">
        <w:rPr>
          <w:sz w:val="28"/>
          <w:szCs w:val="28"/>
        </w:rPr>
        <w:t>с. Мухоршибирь</w:t>
      </w:r>
    </w:p>
    <w:p w:rsidR="001E4592" w:rsidRDefault="001E4592" w:rsidP="00545106">
      <w:pPr>
        <w:jc w:val="both"/>
        <w:rPr>
          <w:b/>
          <w:bCs/>
          <w:sz w:val="28"/>
          <w:szCs w:val="28"/>
        </w:rPr>
      </w:pPr>
    </w:p>
    <w:p w:rsidR="00D1562E" w:rsidRDefault="00D1562E" w:rsidP="00545106">
      <w:pPr>
        <w:jc w:val="both"/>
        <w:rPr>
          <w:b/>
          <w:bCs/>
          <w:sz w:val="28"/>
          <w:szCs w:val="28"/>
        </w:rPr>
      </w:pPr>
    </w:p>
    <w:p w:rsidR="00545106" w:rsidRPr="00282483" w:rsidRDefault="00545106" w:rsidP="00545106">
      <w:pPr>
        <w:jc w:val="both"/>
        <w:rPr>
          <w:b/>
          <w:bCs/>
          <w:sz w:val="28"/>
          <w:szCs w:val="28"/>
        </w:rPr>
      </w:pPr>
      <w:r w:rsidRPr="00282483">
        <w:rPr>
          <w:b/>
          <w:bCs/>
          <w:sz w:val="28"/>
          <w:szCs w:val="28"/>
        </w:rPr>
        <w:t xml:space="preserve">О внесении изменений в решение </w:t>
      </w:r>
    </w:p>
    <w:p w:rsidR="000F5FBA" w:rsidRPr="003F0A29" w:rsidRDefault="00545106" w:rsidP="000F5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5FBA" w:rsidRPr="003F0A29">
        <w:rPr>
          <w:b/>
          <w:sz w:val="28"/>
          <w:szCs w:val="28"/>
        </w:rPr>
        <w:t>О районном бюджете на 20</w:t>
      </w:r>
      <w:r w:rsidR="00F9604C">
        <w:rPr>
          <w:b/>
          <w:sz w:val="28"/>
          <w:szCs w:val="28"/>
        </w:rPr>
        <w:t>2</w:t>
      </w:r>
      <w:r w:rsidR="009534C0">
        <w:rPr>
          <w:b/>
          <w:sz w:val="28"/>
          <w:szCs w:val="28"/>
        </w:rPr>
        <w:t>2</w:t>
      </w:r>
      <w:r w:rsidR="000F5FBA" w:rsidRPr="003F0A29">
        <w:rPr>
          <w:b/>
          <w:sz w:val="28"/>
          <w:szCs w:val="28"/>
        </w:rPr>
        <w:t xml:space="preserve"> год и </w:t>
      </w: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на плановый период 20</w:t>
      </w:r>
      <w:r w:rsidR="00251F62">
        <w:rPr>
          <w:b/>
          <w:sz w:val="28"/>
          <w:szCs w:val="28"/>
        </w:rPr>
        <w:t>2</w:t>
      </w:r>
      <w:r w:rsidR="009534C0">
        <w:rPr>
          <w:b/>
          <w:sz w:val="28"/>
          <w:szCs w:val="28"/>
        </w:rPr>
        <w:t xml:space="preserve">3 </w:t>
      </w:r>
      <w:r w:rsidRPr="003F0A29">
        <w:rPr>
          <w:b/>
          <w:sz w:val="28"/>
          <w:szCs w:val="28"/>
        </w:rPr>
        <w:t>и 20</w:t>
      </w:r>
      <w:r w:rsidR="00AD67BD" w:rsidRPr="003F0A29">
        <w:rPr>
          <w:b/>
          <w:sz w:val="28"/>
          <w:szCs w:val="28"/>
        </w:rPr>
        <w:t>2</w:t>
      </w:r>
      <w:r w:rsidR="009534C0">
        <w:rPr>
          <w:b/>
          <w:sz w:val="28"/>
          <w:szCs w:val="28"/>
        </w:rPr>
        <w:t>4</w:t>
      </w:r>
      <w:r w:rsidRPr="003F0A29">
        <w:rPr>
          <w:b/>
          <w:sz w:val="28"/>
          <w:szCs w:val="28"/>
        </w:rPr>
        <w:t xml:space="preserve"> годов</w:t>
      </w:r>
      <w:r w:rsidR="00545106">
        <w:rPr>
          <w:b/>
          <w:sz w:val="28"/>
          <w:szCs w:val="28"/>
        </w:rPr>
        <w:t>»</w:t>
      </w:r>
    </w:p>
    <w:p w:rsidR="0034392A" w:rsidRDefault="0034392A" w:rsidP="006C68C4">
      <w:pPr>
        <w:ind w:firstLine="709"/>
        <w:jc w:val="both"/>
        <w:rPr>
          <w:sz w:val="28"/>
          <w:szCs w:val="28"/>
        </w:rPr>
      </w:pPr>
    </w:p>
    <w:p w:rsidR="00D1562E" w:rsidRDefault="00D1562E" w:rsidP="006C68C4">
      <w:pPr>
        <w:ind w:firstLine="709"/>
        <w:jc w:val="both"/>
        <w:rPr>
          <w:sz w:val="28"/>
          <w:szCs w:val="28"/>
        </w:rPr>
      </w:pPr>
    </w:p>
    <w:p w:rsidR="00D1562E" w:rsidRDefault="00D1562E" w:rsidP="006C68C4">
      <w:pPr>
        <w:ind w:firstLine="709"/>
        <w:jc w:val="both"/>
        <w:rPr>
          <w:sz w:val="28"/>
          <w:szCs w:val="28"/>
        </w:rPr>
      </w:pPr>
    </w:p>
    <w:p w:rsidR="00D1562E" w:rsidRDefault="00D1562E" w:rsidP="006C68C4">
      <w:pPr>
        <w:ind w:firstLine="709"/>
        <w:jc w:val="both"/>
        <w:rPr>
          <w:sz w:val="28"/>
          <w:szCs w:val="28"/>
        </w:rPr>
      </w:pPr>
    </w:p>
    <w:p w:rsidR="00005629" w:rsidRPr="00282483" w:rsidRDefault="006C68C4" w:rsidP="006C68C4">
      <w:pPr>
        <w:ind w:firstLine="709"/>
        <w:jc w:val="both"/>
        <w:rPr>
          <w:sz w:val="28"/>
          <w:szCs w:val="28"/>
        </w:rPr>
      </w:pPr>
      <w:r w:rsidRPr="00282483">
        <w:rPr>
          <w:sz w:val="28"/>
          <w:szCs w:val="28"/>
        </w:rPr>
        <w:t>Внести в Решение Совета депутатов муниципального образования «М</w:t>
      </w:r>
      <w:r w:rsidRPr="00282483">
        <w:rPr>
          <w:sz w:val="28"/>
          <w:szCs w:val="28"/>
        </w:rPr>
        <w:t>у</w:t>
      </w:r>
      <w:r w:rsidRPr="00282483">
        <w:rPr>
          <w:sz w:val="28"/>
          <w:szCs w:val="28"/>
        </w:rPr>
        <w:t>хоршибирский район»  «О районном бюджете на 20</w:t>
      </w:r>
      <w:r w:rsidR="00F9604C">
        <w:rPr>
          <w:sz w:val="28"/>
          <w:szCs w:val="28"/>
        </w:rPr>
        <w:t>2</w:t>
      </w:r>
      <w:r w:rsidR="009534C0">
        <w:rPr>
          <w:sz w:val="28"/>
          <w:szCs w:val="28"/>
        </w:rPr>
        <w:t>2</w:t>
      </w:r>
      <w:r w:rsidRPr="0028248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202</w:t>
      </w:r>
      <w:r w:rsidR="009534C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534C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282483">
        <w:rPr>
          <w:sz w:val="28"/>
          <w:szCs w:val="28"/>
        </w:rPr>
        <w:t xml:space="preserve">» от </w:t>
      </w:r>
      <w:r w:rsidR="00F9604C">
        <w:rPr>
          <w:sz w:val="28"/>
          <w:szCs w:val="28"/>
        </w:rPr>
        <w:t>2</w:t>
      </w:r>
      <w:r w:rsidR="009534C0">
        <w:rPr>
          <w:sz w:val="28"/>
          <w:szCs w:val="28"/>
        </w:rPr>
        <w:t>9</w:t>
      </w:r>
      <w:r w:rsidRPr="00282483">
        <w:rPr>
          <w:sz w:val="28"/>
          <w:szCs w:val="28"/>
        </w:rPr>
        <w:t>.12.20</w:t>
      </w:r>
      <w:r w:rsidR="00A62D96">
        <w:rPr>
          <w:sz w:val="28"/>
          <w:szCs w:val="28"/>
        </w:rPr>
        <w:t>2</w:t>
      </w:r>
      <w:r w:rsidR="009534C0">
        <w:rPr>
          <w:sz w:val="28"/>
          <w:szCs w:val="28"/>
        </w:rPr>
        <w:t>1</w:t>
      </w:r>
      <w:r w:rsidR="00F9604C"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34C0">
        <w:rPr>
          <w:sz w:val="28"/>
          <w:szCs w:val="28"/>
        </w:rPr>
        <w:t>130</w:t>
      </w:r>
      <w:r w:rsidR="00476FFE">
        <w:rPr>
          <w:sz w:val="28"/>
          <w:szCs w:val="28"/>
        </w:rPr>
        <w:t>,</w:t>
      </w:r>
      <w:r w:rsidR="00741262" w:rsidRPr="00282483">
        <w:rPr>
          <w:sz w:val="28"/>
          <w:szCs w:val="28"/>
        </w:rPr>
        <w:t xml:space="preserve"> </w:t>
      </w:r>
      <w:r w:rsidR="00476FFE" w:rsidRPr="00282483">
        <w:rPr>
          <w:sz w:val="28"/>
          <w:szCs w:val="28"/>
        </w:rPr>
        <w:t xml:space="preserve">от </w:t>
      </w:r>
      <w:r w:rsidR="00476FFE">
        <w:rPr>
          <w:sz w:val="28"/>
          <w:szCs w:val="28"/>
        </w:rPr>
        <w:t>03</w:t>
      </w:r>
      <w:r w:rsidR="00476FFE" w:rsidRPr="00282483">
        <w:rPr>
          <w:sz w:val="28"/>
          <w:szCs w:val="28"/>
        </w:rPr>
        <w:t>.</w:t>
      </w:r>
      <w:r w:rsidR="00476FFE">
        <w:rPr>
          <w:sz w:val="28"/>
          <w:szCs w:val="28"/>
        </w:rPr>
        <w:t>02</w:t>
      </w:r>
      <w:r w:rsidR="00476FFE" w:rsidRPr="00282483">
        <w:rPr>
          <w:sz w:val="28"/>
          <w:szCs w:val="28"/>
        </w:rPr>
        <w:t>.20</w:t>
      </w:r>
      <w:r w:rsidR="00476FFE">
        <w:rPr>
          <w:sz w:val="28"/>
          <w:szCs w:val="28"/>
        </w:rPr>
        <w:t xml:space="preserve">22 </w:t>
      </w:r>
      <w:r w:rsidR="00476FFE" w:rsidRPr="00282483">
        <w:rPr>
          <w:sz w:val="28"/>
          <w:szCs w:val="28"/>
        </w:rPr>
        <w:t>№</w:t>
      </w:r>
      <w:r w:rsidR="00476FFE">
        <w:rPr>
          <w:sz w:val="28"/>
          <w:szCs w:val="28"/>
        </w:rPr>
        <w:t xml:space="preserve"> </w:t>
      </w:r>
      <w:r w:rsidR="0083315C">
        <w:rPr>
          <w:sz w:val="28"/>
          <w:szCs w:val="28"/>
        </w:rPr>
        <w:t>137</w:t>
      </w:r>
      <w:r w:rsidR="00476FFE"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>следующие изменения</w:t>
      </w:r>
      <w:r w:rsidR="00005629" w:rsidRPr="00282483">
        <w:rPr>
          <w:sz w:val="28"/>
          <w:szCs w:val="28"/>
        </w:rPr>
        <w:t>:</w:t>
      </w:r>
    </w:p>
    <w:p w:rsidR="004264E0" w:rsidRDefault="00C709C7" w:rsidP="00ED2A9B">
      <w:pPr>
        <w:numPr>
          <w:ilvl w:val="0"/>
          <w:numId w:val="3"/>
        </w:numPr>
        <w:tabs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4264E0" w:rsidRPr="008A680C">
        <w:rPr>
          <w:sz w:val="28"/>
          <w:szCs w:val="28"/>
        </w:rPr>
        <w:t xml:space="preserve"> 1 статьи 1 изложить в следующей редакции</w:t>
      </w:r>
      <w:r w:rsidR="004264E0">
        <w:rPr>
          <w:sz w:val="28"/>
          <w:szCs w:val="28"/>
        </w:rPr>
        <w:t>:</w:t>
      </w:r>
    </w:p>
    <w:p w:rsidR="004264E0" w:rsidRPr="00E04F54" w:rsidRDefault="004264E0" w:rsidP="00ED2A9B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</w:t>
      </w:r>
      <w:r w:rsidR="00506DA9">
        <w:rPr>
          <w:rFonts w:ascii="Times New Roman" w:hAnsi="Times New Roman" w:cs="Times New Roman"/>
          <w:sz w:val="28"/>
          <w:szCs w:val="28"/>
        </w:rPr>
        <w:t>2</w:t>
      </w:r>
      <w:r w:rsidR="00C16322">
        <w:rPr>
          <w:rFonts w:ascii="Times New Roman" w:hAnsi="Times New Roman" w:cs="Times New Roman"/>
          <w:sz w:val="28"/>
          <w:szCs w:val="28"/>
        </w:rPr>
        <w:t>2</w:t>
      </w:r>
      <w:r w:rsidRPr="00E04F5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264E0" w:rsidRPr="00E04F54" w:rsidRDefault="004264E0" w:rsidP="00ED2A9B">
      <w:pPr>
        <w:pStyle w:val="ConsPlusNormal"/>
        <w:tabs>
          <w:tab w:val="left" w:pos="851"/>
          <w:tab w:val="num" w:pos="900"/>
          <w:tab w:val="num" w:pos="1080"/>
          <w:tab w:val="num" w:pos="12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E5595" w:rsidRPr="001E5595">
        <w:rPr>
          <w:rFonts w:ascii="Times New Roman" w:hAnsi="Times New Roman" w:cs="Times New Roman"/>
          <w:sz w:val="28"/>
          <w:szCs w:val="28"/>
        </w:rPr>
        <w:t>1 202 983,19187</w:t>
      </w:r>
      <w:r w:rsidR="001E5595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рублей, в том чи</w:t>
      </w:r>
      <w:r w:rsidRPr="00E04F54">
        <w:rPr>
          <w:rFonts w:ascii="Times New Roman" w:hAnsi="Times New Roman" w:cs="Times New Roman"/>
          <w:sz w:val="28"/>
          <w:szCs w:val="28"/>
        </w:rPr>
        <w:t>с</w:t>
      </w:r>
      <w:r w:rsidRPr="00E04F54">
        <w:rPr>
          <w:rFonts w:ascii="Times New Roman" w:hAnsi="Times New Roman" w:cs="Times New Roman"/>
          <w:sz w:val="28"/>
          <w:szCs w:val="28"/>
        </w:rPr>
        <w:t xml:space="preserve">ле безвозмездных поступлений в сумме </w:t>
      </w:r>
      <w:r w:rsidR="003365E4" w:rsidRPr="003365E4">
        <w:rPr>
          <w:rFonts w:ascii="Times New Roman" w:hAnsi="Times New Roman" w:cs="Times New Roman"/>
          <w:sz w:val="28"/>
          <w:szCs w:val="28"/>
        </w:rPr>
        <w:t>950 790,31800</w:t>
      </w:r>
      <w:r w:rsidR="003365E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4264E0" w:rsidRPr="00E04F54" w:rsidRDefault="004264E0" w:rsidP="00ED2A9B">
      <w:pPr>
        <w:pStyle w:val="ConsPlusNormal"/>
        <w:tabs>
          <w:tab w:val="left" w:pos="851"/>
          <w:tab w:val="num" w:pos="900"/>
          <w:tab w:val="num" w:pos="1080"/>
          <w:tab w:val="num" w:pos="12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E5595" w:rsidRPr="001E5595">
        <w:rPr>
          <w:rFonts w:ascii="Times New Roman" w:hAnsi="Times New Roman" w:cs="Times New Roman"/>
          <w:sz w:val="28"/>
          <w:szCs w:val="28"/>
        </w:rPr>
        <w:t>1 190 876,99547</w:t>
      </w:r>
      <w:r w:rsidR="001E5595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604C" w:rsidRDefault="004264E0" w:rsidP="00F9604C">
      <w:pPr>
        <w:pStyle w:val="ConsPlusNormal"/>
        <w:tabs>
          <w:tab w:val="left" w:pos="851"/>
          <w:tab w:val="num" w:pos="900"/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3) </w:t>
      </w:r>
      <w:r w:rsidR="006D0B9B" w:rsidRPr="006D0B9B">
        <w:rPr>
          <w:rFonts w:ascii="Times New Roman" w:hAnsi="Times New Roman" w:cs="Times New Roman"/>
          <w:sz w:val="28"/>
          <w:szCs w:val="28"/>
        </w:rPr>
        <w:t>профицит</w:t>
      </w:r>
      <w:r w:rsidRPr="00E04F54">
        <w:rPr>
          <w:rFonts w:ascii="Times New Roman" w:hAnsi="Times New Roman" w:cs="Times New Roman"/>
          <w:sz w:val="28"/>
          <w:szCs w:val="28"/>
        </w:rPr>
        <w:t xml:space="preserve"> районного бюджета в сумме </w:t>
      </w:r>
      <w:r w:rsidR="003365E4" w:rsidRPr="003365E4">
        <w:rPr>
          <w:rFonts w:ascii="Times New Roman" w:hAnsi="Times New Roman" w:cs="Times New Roman"/>
          <w:sz w:val="28"/>
          <w:szCs w:val="28"/>
        </w:rPr>
        <w:t>12 106,19640</w:t>
      </w:r>
      <w:r w:rsidR="003365E4">
        <w:rPr>
          <w:rFonts w:ascii="Times New Roman" w:hAnsi="Times New Roman" w:cs="Times New Roman"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</w:t>
      </w:r>
      <w:r w:rsidR="001E211E">
        <w:rPr>
          <w:rFonts w:ascii="Times New Roman" w:hAnsi="Times New Roman" w:cs="Times New Roman"/>
          <w:sz w:val="28"/>
          <w:szCs w:val="28"/>
        </w:rPr>
        <w:t>.</w:t>
      </w:r>
    </w:p>
    <w:p w:rsidR="00005629" w:rsidRDefault="00005629" w:rsidP="00ED2A9B">
      <w:pPr>
        <w:numPr>
          <w:ilvl w:val="0"/>
          <w:numId w:val="3"/>
        </w:numPr>
        <w:tabs>
          <w:tab w:val="left" w:pos="851"/>
          <w:tab w:val="num" w:pos="900"/>
        </w:tabs>
        <w:ind w:left="709" w:hanging="142"/>
        <w:jc w:val="both"/>
        <w:rPr>
          <w:sz w:val="28"/>
          <w:szCs w:val="28"/>
        </w:rPr>
      </w:pPr>
      <w:r w:rsidRPr="006E3DCE">
        <w:rPr>
          <w:sz w:val="28"/>
          <w:szCs w:val="28"/>
        </w:rPr>
        <w:t xml:space="preserve">Приложение </w:t>
      </w:r>
      <w:r w:rsidR="006013D8">
        <w:rPr>
          <w:sz w:val="28"/>
          <w:szCs w:val="28"/>
        </w:rPr>
        <w:t>1, 3, 5, 7, 9</w:t>
      </w:r>
      <w:r w:rsidR="00037D40">
        <w:rPr>
          <w:sz w:val="28"/>
          <w:szCs w:val="28"/>
        </w:rPr>
        <w:t>, 11, 12</w:t>
      </w:r>
      <w:r w:rsidR="006013D8">
        <w:rPr>
          <w:sz w:val="28"/>
          <w:szCs w:val="28"/>
        </w:rPr>
        <w:t xml:space="preserve"> </w:t>
      </w:r>
      <w:r w:rsidR="00E31A36">
        <w:rPr>
          <w:sz w:val="28"/>
          <w:szCs w:val="28"/>
        </w:rPr>
        <w:t>изложить в новой редакции (прилага</w:t>
      </w:r>
      <w:r w:rsidR="006C68C4">
        <w:rPr>
          <w:sz w:val="28"/>
          <w:szCs w:val="28"/>
        </w:rPr>
        <w:t>ю</w:t>
      </w:r>
      <w:r w:rsidR="00E31A36">
        <w:rPr>
          <w:sz w:val="28"/>
          <w:szCs w:val="28"/>
        </w:rPr>
        <w:t>т</w:t>
      </w:r>
      <w:r w:rsidR="00E31A36">
        <w:rPr>
          <w:sz w:val="28"/>
          <w:szCs w:val="28"/>
        </w:rPr>
        <w:t>ся)</w:t>
      </w:r>
      <w:r>
        <w:rPr>
          <w:sz w:val="28"/>
          <w:szCs w:val="28"/>
        </w:rPr>
        <w:t>;</w:t>
      </w:r>
    </w:p>
    <w:p w:rsidR="00CC1763" w:rsidRDefault="00CC1763" w:rsidP="00CC1763">
      <w:pPr>
        <w:numPr>
          <w:ilvl w:val="0"/>
          <w:numId w:val="3"/>
        </w:numPr>
        <w:tabs>
          <w:tab w:val="left" w:pos="851"/>
          <w:tab w:val="num" w:pos="900"/>
        </w:tabs>
        <w:ind w:left="900" w:hanging="333"/>
        <w:jc w:val="both"/>
        <w:rPr>
          <w:sz w:val="28"/>
          <w:szCs w:val="28"/>
        </w:rPr>
      </w:pPr>
      <w:r>
        <w:rPr>
          <w:sz w:val="28"/>
          <w:szCs w:val="28"/>
        </w:rPr>
        <w:t>Таблицу 2 п</w:t>
      </w:r>
      <w:r w:rsidRPr="006E3DC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6E3DCE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6E3DCE">
        <w:rPr>
          <w:sz w:val="28"/>
          <w:szCs w:val="28"/>
        </w:rPr>
        <w:t xml:space="preserve"> </w:t>
      </w:r>
      <w:r w:rsidRPr="00282483">
        <w:rPr>
          <w:sz w:val="28"/>
          <w:szCs w:val="28"/>
        </w:rPr>
        <w:t>изложить в новой редакции (прилага</w:t>
      </w:r>
      <w:r>
        <w:rPr>
          <w:sz w:val="28"/>
          <w:szCs w:val="28"/>
        </w:rPr>
        <w:t>е</w:t>
      </w:r>
      <w:r w:rsidRPr="00282483">
        <w:rPr>
          <w:sz w:val="28"/>
          <w:szCs w:val="28"/>
        </w:rPr>
        <w:t>тся)</w:t>
      </w:r>
      <w:r>
        <w:rPr>
          <w:sz w:val="28"/>
          <w:szCs w:val="28"/>
        </w:rPr>
        <w:t>;</w:t>
      </w:r>
    </w:p>
    <w:p w:rsidR="00CC1763" w:rsidRPr="00EE63BB" w:rsidRDefault="00EE63BB" w:rsidP="00EE63BB">
      <w:pPr>
        <w:numPr>
          <w:ilvl w:val="0"/>
          <w:numId w:val="3"/>
        </w:numPr>
        <w:tabs>
          <w:tab w:val="clear" w:pos="1070"/>
          <w:tab w:val="num" w:pos="900"/>
          <w:tab w:val="num" w:pos="1260"/>
        </w:tabs>
        <w:ind w:left="900"/>
        <w:jc w:val="both"/>
        <w:rPr>
          <w:sz w:val="28"/>
          <w:szCs w:val="28"/>
        </w:rPr>
      </w:pPr>
      <w:r w:rsidRPr="006E3DCE">
        <w:rPr>
          <w:sz w:val="28"/>
          <w:szCs w:val="28"/>
        </w:rPr>
        <w:t>Приложение 1</w:t>
      </w:r>
      <w:r>
        <w:rPr>
          <w:sz w:val="28"/>
          <w:szCs w:val="28"/>
        </w:rPr>
        <w:t>6</w:t>
      </w:r>
      <w:r w:rsidRPr="006E3DCE">
        <w:rPr>
          <w:sz w:val="28"/>
          <w:szCs w:val="28"/>
        </w:rPr>
        <w:t xml:space="preserve"> дополнить таблицей </w:t>
      </w:r>
      <w:r>
        <w:rPr>
          <w:sz w:val="28"/>
          <w:szCs w:val="28"/>
        </w:rPr>
        <w:t>3</w:t>
      </w:r>
      <w:r w:rsidRPr="006E3DCE">
        <w:rPr>
          <w:sz w:val="28"/>
          <w:szCs w:val="28"/>
        </w:rPr>
        <w:t xml:space="preserve"> «</w:t>
      </w:r>
      <w:r w:rsidRPr="00AC368A">
        <w:rPr>
          <w:sz w:val="28"/>
          <w:szCs w:val="28"/>
        </w:rPr>
        <w:t>Распределение иных межбю</w:t>
      </w:r>
      <w:r w:rsidRPr="00AC368A">
        <w:rPr>
          <w:sz w:val="28"/>
          <w:szCs w:val="28"/>
        </w:rPr>
        <w:t>д</w:t>
      </w:r>
      <w:r w:rsidRPr="00AC368A">
        <w:rPr>
          <w:sz w:val="28"/>
          <w:szCs w:val="28"/>
        </w:rPr>
        <w:t>жетных трансфертов бюджетам поселений на организацию в границах поселений водоснабжения населения</w:t>
      </w:r>
      <w:r>
        <w:rPr>
          <w:sz w:val="28"/>
          <w:szCs w:val="28"/>
        </w:rPr>
        <w:t>» (прилагается);</w:t>
      </w:r>
    </w:p>
    <w:p w:rsidR="00E45CCD" w:rsidRPr="0034392A" w:rsidRDefault="00EE4F1F" w:rsidP="0034392A">
      <w:pPr>
        <w:numPr>
          <w:ilvl w:val="0"/>
          <w:numId w:val="3"/>
        </w:numPr>
        <w:tabs>
          <w:tab w:val="left" w:pos="851"/>
          <w:tab w:val="num" w:pos="900"/>
        </w:tabs>
        <w:ind w:left="900" w:hanging="333"/>
        <w:jc w:val="both"/>
        <w:rPr>
          <w:sz w:val="28"/>
          <w:szCs w:val="28"/>
        </w:rPr>
      </w:pPr>
      <w:r w:rsidRPr="0034392A">
        <w:rPr>
          <w:sz w:val="28"/>
          <w:szCs w:val="28"/>
        </w:rPr>
        <w:t>Финансовому управлению внести соответствующие изменения в бюджет района на 20</w:t>
      </w:r>
      <w:r w:rsidR="0082429F" w:rsidRPr="0034392A">
        <w:rPr>
          <w:sz w:val="28"/>
          <w:szCs w:val="28"/>
        </w:rPr>
        <w:t>2</w:t>
      </w:r>
      <w:r w:rsidR="00C16322">
        <w:rPr>
          <w:sz w:val="28"/>
          <w:szCs w:val="28"/>
        </w:rPr>
        <w:t>2</w:t>
      </w:r>
      <w:r w:rsidR="002437FB" w:rsidRPr="0034392A">
        <w:rPr>
          <w:sz w:val="28"/>
          <w:szCs w:val="28"/>
        </w:rPr>
        <w:t xml:space="preserve"> год</w:t>
      </w:r>
      <w:r w:rsidR="005F285B">
        <w:rPr>
          <w:sz w:val="28"/>
          <w:szCs w:val="28"/>
        </w:rPr>
        <w:t xml:space="preserve"> и на плановый период 202</w:t>
      </w:r>
      <w:r w:rsidR="00C16322">
        <w:rPr>
          <w:sz w:val="28"/>
          <w:szCs w:val="28"/>
        </w:rPr>
        <w:t>3</w:t>
      </w:r>
      <w:r w:rsidR="005F285B">
        <w:rPr>
          <w:sz w:val="28"/>
          <w:szCs w:val="28"/>
        </w:rPr>
        <w:t xml:space="preserve"> и 202</w:t>
      </w:r>
      <w:r w:rsidR="00C16322">
        <w:rPr>
          <w:sz w:val="28"/>
          <w:szCs w:val="28"/>
        </w:rPr>
        <w:t>4</w:t>
      </w:r>
      <w:r w:rsidR="005F285B">
        <w:rPr>
          <w:sz w:val="28"/>
          <w:szCs w:val="28"/>
        </w:rPr>
        <w:t xml:space="preserve"> годов</w:t>
      </w:r>
      <w:r w:rsidRPr="0034392A">
        <w:rPr>
          <w:sz w:val="28"/>
          <w:szCs w:val="28"/>
        </w:rPr>
        <w:t>.</w:t>
      </w:r>
    </w:p>
    <w:p w:rsidR="001E4592" w:rsidRDefault="001E4592" w:rsidP="000F5FBA">
      <w:pPr>
        <w:jc w:val="both"/>
        <w:outlineLvl w:val="0"/>
        <w:rPr>
          <w:b/>
          <w:sz w:val="28"/>
          <w:szCs w:val="28"/>
        </w:rPr>
      </w:pPr>
    </w:p>
    <w:p w:rsidR="00C9387E" w:rsidRDefault="00C9387E" w:rsidP="000F5FBA">
      <w:pPr>
        <w:jc w:val="both"/>
        <w:outlineLvl w:val="0"/>
        <w:rPr>
          <w:b/>
          <w:sz w:val="28"/>
          <w:szCs w:val="28"/>
        </w:rPr>
      </w:pPr>
    </w:p>
    <w:p w:rsidR="00C9387E" w:rsidRDefault="00C9387E" w:rsidP="000F5FBA">
      <w:pPr>
        <w:jc w:val="both"/>
        <w:outlineLvl w:val="0"/>
        <w:rPr>
          <w:b/>
          <w:sz w:val="28"/>
          <w:szCs w:val="28"/>
        </w:rPr>
      </w:pPr>
    </w:p>
    <w:p w:rsidR="00D1562E" w:rsidRDefault="00D1562E" w:rsidP="000F5FBA">
      <w:pPr>
        <w:jc w:val="both"/>
        <w:outlineLvl w:val="0"/>
        <w:rPr>
          <w:b/>
          <w:sz w:val="28"/>
          <w:szCs w:val="28"/>
        </w:rPr>
      </w:pPr>
    </w:p>
    <w:p w:rsidR="000F5FBA" w:rsidRPr="00D27947" w:rsidRDefault="000F5FBA" w:rsidP="000F5FBA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0F5FBA" w:rsidRPr="00D27947" w:rsidRDefault="000F5FBA" w:rsidP="000F5FBA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«Мухоршибирский район»                                                  </w:t>
      </w:r>
      <w:r w:rsidR="002B5AA7">
        <w:rPr>
          <w:b/>
          <w:sz w:val="28"/>
          <w:szCs w:val="28"/>
        </w:rPr>
        <w:t xml:space="preserve">    </w:t>
      </w:r>
      <w:r w:rsidRPr="00D27947">
        <w:rPr>
          <w:b/>
          <w:sz w:val="28"/>
          <w:szCs w:val="28"/>
        </w:rPr>
        <w:t xml:space="preserve">        В.Н.Молчанов</w:t>
      </w:r>
    </w:p>
    <w:p w:rsidR="001E4592" w:rsidRDefault="001E4592" w:rsidP="002B5AA7">
      <w:pPr>
        <w:outlineLvl w:val="0"/>
        <w:rPr>
          <w:b/>
          <w:sz w:val="28"/>
          <w:szCs w:val="28"/>
        </w:rPr>
      </w:pPr>
    </w:p>
    <w:p w:rsidR="001E4592" w:rsidRDefault="001E4592" w:rsidP="002B5AA7">
      <w:pPr>
        <w:outlineLvl w:val="0"/>
        <w:rPr>
          <w:b/>
          <w:sz w:val="28"/>
          <w:szCs w:val="28"/>
        </w:rPr>
      </w:pPr>
    </w:p>
    <w:p w:rsidR="002B5AA7" w:rsidRPr="002B5AA7" w:rsidRDefault="002B5AA7" w:rsidP="002B5AA7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Председатель Совета депутатов</w:t>
      </w:r>
    </w:p>
    <w:p w:rsidR="002B5AA7" w:rsidRPr="002B5AA7" w:rsidRDefault="002B5AA7" w:rsidP="002B5AA7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муниципального образования</w:t>
      </w:r>
    </w:p>
    <w:p w:rsidR="002B5AA7" w:rsidRPr="002B5AA7" w:rsidRDefault="002B5AA7" w:rsidP="002B5AA7">
      <w:pPr>
        <w:outlineLvl w:val="0"/>
        <w:rPr>
          <w:b/>
          <w:sz w:val="28"/>
          <w:szCs w:val="28"/>
        </w:rPr>
      </w:pPr>
      <w:r w:rsidRPr="002B5AA7">
        <w:rPr>
          <w:b/>
          <w:sz w:val="28"/>
          <w:szCs w:val="28"/>
        </w:rPr>
        <w:t>«Мухоршибирский район»</w:t>
      </w:r>
      <w:r>
        <w:rPr>
          <w:b/>
          <w:sz w:val="28"/>
          <w:szCs w:val="28"/>
        </w:rPr>
        <w:t xml:space="preserve">                                                  Б.Д. Дашибальжиров</w:t>
      </w:r>
    </w:p>
    <w:p w:rsidR="00E45CCD" w:rsidRDefault="00E45CCD" w:rsidP="00574F98">
      <w:pPr>
        <w:jc w:val="right"/>
        <w:rPr>
          <w:rFonts w:cs="Times New Roman"/>
          <w:szCs w:val="20"/>
        </w:rPr>
      </w:pPr>
    </w:p>
    <w:p w:rsidR="006F2A16" w:rsidRPr="00DB2852" w:rsidRDefault="006F2A16" w:rsidP="006F2A16">
      <w:pPr>
        <w:jc w:val="right"/>
        <w:outlineLvl w:val="0"/>
      </w:pPr>
      <w:r w:rsidRPr="00DB2852">
        <w:lastRenderedPageBreak/>
        <w:t xml:space="preserve">Приложение 1    </w:t>
      </w:r>
    </w:p>
    <w:p w:rsidR="006F2A16" w:rsidRPr="00DB2852" w:rsidRDefault="006F2A16" w:rsidP="006F2A16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6F2A16" w:rsidRPr="00DB2852" w:rsidRDefault="006F2A16" w:rsidP="006F2A16">
      <w:pPr>
        <w:jc w:val="right"/>
      </w:pPr>
      <w:r w:rsidRPr="00DB2852">
        <w:t>МО «Мухоршибирский район»</w:t>
      </w:r>
    </w:p>
    <w:p w:rsidR="006F2A16" w:rsidRPr="00DB2852" w:rsidRDefault="006F2A16" w:rsidP="006F2A16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6F2A16" w:rsidRPr="00DB2852" w:rsidRDefault="006F2A16" w:rsidP="006F2A16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6F2A16" w:rsidRPr="00DB2852" w:rsidRDefault="006F2A16" w:rsidP="006F2A16">
      <w:pPr>
        <w:jc w:val="right"/>
      </w:pPr>
      <w:r>
        <w:t xml:space="preserve"> от 29 декабря 2021 года № 130</w:t>
      </w:r>
    </w:p>
    <w:p w:rsidR="006F2A16" w:rsidRPr="00DB2852" w:rsidRDefault="006F2A16" w:rsidP="006F2A16">
      <w:pPr>
        <w:jc w:val="right"/>
      </w:pPr>
    </w:p>
    <w:p w:rsidR="006F2A16" w:rsidRDefault="006F2A16" w:rsidP="006F2A16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П</w:t>
      </w:r>
      <w:r w:rsidRPr="007673CD">
        <w:rPr>
          <w:rFonts w:eastAsia="Times New Roman" w:cs="Times New Roman"/>
          <w:b/>
          <w:bCs/>
          <w:sz w:val="28"/>
          <w:szCs w:val="28"/>
          <w:lang w:eastAsia="ru-RU"/>
        </w:rPr>
        <w:t>рогноз поступления налоговых и неналоговых доходов  в районный бюджет на 2022 год</w:t>
      </w:r>
    </w:p>
    <w:p w:rsidR="006F2A16" w:rsidRPr="00DB2852" w:rsidRDefault="006F2A16" w:rsidP="006F2A16">
      <w:pPr>
        <w:jc w:val="center"/>
      </w:pPr>
    </w:p>
    <w:tbl>
      <w:tblPr>
        <w:tblW w:w="10072" w:type="dxa"/>
        <w:tblInd w:w="-34" w:type="dxa"/>
        <w:tblLook w:val="04A0"/>
      </w:tblPr>
      <w:tblGrid>
        <w:gridCol w:w="2256"/>
        <w:gridCol w:w="5973"/>
        <w:gridCol w:w="1843"/>
      </w:tblGrid>
      <w:tr w:rsidR="006F2A16" w:rsidRPr="007673CD" w:rsidTr="00DB309D">
        <w:trPr>
          <w:trHeight w:val="39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A16" w:rsidRPr="007673CD" w:rsidRDefault="006F2A16" w:rsidP="006F2A1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A16" w:rsidRPr="007673CD" w:rsidRDefault="006F2A16" w:rsidP="006F2A1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A16" w:rsidRPr="007673CD" w:rsidRDefault="006F2A16" w:rsidP="006F2A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3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6F2A16" w:rsidRPr="007673CD" w:rsidTr="00DB309D">
        <w:trPr>
          <w:trHeight w:val="27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6" w:rsidRPr="007673CD" w:rsidRDefault="006F2A16" w:rsidP="006F2A16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6" w:rsidRPr="007673CD" w:rsidRDefault="006F2A16" w:rsidP="006F2A16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6" w:rsidRPr="007673CD" w:rsidRDefault="006F2A16" w:rsidP="006F2A1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F2A16" w:rsidRPr="007673CD" w:rsidTr="00DB309D">
        <w:trPr>
          <w:trHeight w:val="20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6" w:rsidRPr="007673CD" w:rsidRDefault="006F2A16" w:rsidP="006F2A16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6" w:rsidRPr="007673CD" w:rsidRDefault="006F2A16" w:rsidP="006F2A16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16" w:rsidRPr="007673CD" w:rsidRDefault="006F2A16" w:rsidP="006F2A1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B309D" w:rsidRPr="007673CD" w:rsidTr="00DB309D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252 192,87387</w:t>
            </w:r>
          </w:p>
        </w:tc>
      </w:tr>
      <w:tr w:rsidR="00DB309D" w:rsidRPr="007673CD" w:rsidTr="00DB309D">
        <w:trPr>
          <w:trHeight w:val="2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222 531,10000</w:t>
            </w:r>
          </w:p>
        </w:tc>
      </w:tr>
      <w:tr w:rsidR="00DB309D" w:rsidRPr="007673CD" w:rsidTr="00DB309D">
        <w:trPr>
          <w:trHeight w:val="61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29 661,77387</w:t>
            </w:r>
          </w:p>
        </w:tc>
      </w:tr>
      <w:tr w:rsidR="00DB309D" w:rsidRPr="007673CD" w:rsidTr="00DB309D">
        <w:trPr>
          <w:trHeight w:val="2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193 471,10000</w:t>
            </w:r>
          </w:p>
        </w:tc>
      </w:tr>
      <w:tr w:rsidR="00DB309D" w:rsidRPr="007673CD" w:rsidTr="00DB309D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193 471,10000</w:t>
            </w:r>
          </w:p>
        </w:tc>
      </w:tr>
      <w:tr w:rsidR="00DB309D" w:rsidRPr="007673CD" w:rsidTr="00DB309D">
        <w:trPr>
          <w:trHeight w:val="105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Налог на доходы физических лиц с доходов, источн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ком которых является налоговый агент, за исключен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192 742,10000</w:t>
            </w:r>
          </w:p>
        </w:tc>
      </w:tr>
      <w:tr w:rsidR="00DB309D" w:rsidRPr="007673CD" w:rsidTr="00DB309D">
        <w:trPr>
          <w:trHeight w:val="14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ных от осуществления деятельности физическими л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цами, зарегистрированными в качестве индивидуал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ь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ных предпринимателей, нотариусов, занимающихся частной практикой, адвокатов, учредивших адвока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ские кабинеты,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132,00000</w:t>
            </w:r>
          </w:p>
        </w:tc>
      </w:tr>
      <w:tr w:rsidR="00DB309D" w:rsidRPr="007673CD" w:rsidTr="00DB309D">
        <w:trPr>
          <w:trHeight w:val="4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Налог на доходы физических лиц с доходов, получе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ных физическими лицами в соответстии со статьей 228 Налогового кодекса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452,10000</w:t>
            </w:r>
          </w:p>
        </w:tc>
      </w:tr>
      <w:tr w:rsidR="00DB309D" w:rsidRPr="007673CD" w:rsidTr="00DB309D">
        <w:trPr>
          <w:trHeight w:val="12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Налог на доходы физических лиц в виде фиксирова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ных авансовых платежей с доходов, полученных физ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ческими лицами, являющихся иностранными гражд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нами, осуществляющими трудовую деятельность по найму у физических лиц на основании патента в соо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ветствии со статьей 227.1 Налогового кодекса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44,20000</w:t>
            </w:r>
          </w:p>
        </w:tc>
      </w:tr>
      <w:tr w:rsidR="00DB309D" w:rsidRPr="007673CD" w:rsidTr="00DB309D">
        <w:trPr>
          <w:trHeight w:val="12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09D">
              <w:rPr>
                <w:rFonts w:cs="Times New Roman"/>
                <w:sz w:val="24"/>
                <w:szCs w:val="24"/>
              </w:rPr>
              <w:t>10102080010000110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sz w:val="24"/>
                <w:szCs w:val="24"/>
              </w:rPr>
            </w:pPr>
            <w:r w:rsidRPr="00DB309D">
              <w:rPr>
                <w:rFonts w:cs="Times New Roman"/>
                <w:sz w:val="24"/>
                <w:szCs w:val="24"/>
              </w:rPr>
              <w:t>Налог на доходы физических лиц в части суммы нал</w:t>
            </w:r>
            <w:r w:rsidRPr="00DB309D">
              <w:rPr>
                <w:rFonts w:cs="Times New Roman"/>
                <w:sz w:val="24"/>
                <w:szCs w:val="24"/>
              </w:rPr>
              <w:t>о</w:t>
            </w:r>
            <w:r w:rsidRPr="00DB309D">
              <w:rPr>
                <w:rFonts w:cs="Times New Roman"/>
                <w:sz w:val="24"/>
                <w:szCs w:val="24"/>
              </w:rPr>
              <w:t>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100,70000</w:t>
            </w:r>
          </w:p>
        </w:tc>
      </w:tr>
      <w:tr w:rsidR="00DB309D" w:rsidRPr="007673CD" w:rsidTr="00DB309D">
        <w:trPr>
          <w:trHeight w:val="55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НАЛОГИ НА ТОВАРЫ (РАБОТЫ, УСЛУГИ), РЕ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А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ЛИЗУЕМЫЕ НА ТЕРРИТОРИИ РОССИЙСКОЙ Ф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Е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13 101,10000</w:t>
            </w:r>
          </w:p>
        </w:tc>
      </w:tr>
      <w:tr w:rsidR="00DB309D" w:rsidRPr="007673CD" w:rsidTr="00DB309D">
        <w:trPr>
          <w:trHeight w:val="61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1 03 02230 01 0000 110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br/>
              <w:t xml:space="preserve">1 03 02240 01 0000 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lastRenderedPageBreak/>
              <w:t>110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br/>
              <w:t>1 03 02250 01 0000 110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br/>
              <w:t>1 03 02260 01 0000 110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lastRenderedPageBreak/>
              <w:t>Доходы от уплаты акцизов на нефтепродукты, подл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 xml:space="preserve">жащие распределению между бюджетами субъектов РФ и местными бюджетами с учетом установленных 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ные бюджеты (всего)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lastRenderedPageBreak/>
              <w:t>13 101,10000</w:t>
            </w:r>
          </w:p>
        </w:tc>
      </w:tr>
      <w:tr w:rsidR="00DB309D" w:rsidRPr="007673CD" w:rsidTr="00DB309D">
        <w:trPr>
          <w:trHeight w:val="2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13 058,90000</w:t>
            </w:r>
          </w:p>
        </w:tc>
      </w:tr>
      <w:tr w:rsidR="00DB309D" w:rsidRPr="007673CD" w:rsidTr="00DB309D">
        <w:trPr>
          <w:trHeight w:val="24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309D">
              <w:rPr>
                <w:rFonts w:cs="Times New Roman"/>
                <w:sz w:val="24"/>
                <w:szCs w:val="24"/>
              </w:rPr>
              <w:t>1 05 01000 02 0000 110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Налог, взимаемый по упрощенной системе налогоо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б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11 300,00000</w:t>
            </w:r>
          </w:p>
        </w:tc>
      </w:tr>
      <w:tr w:rsidR="00DB309D" w:rsidRPr="007673CD" w:rsidTr="00DB309D">
        <w:trPr>
          <w:trHeight w:val="24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B309D" w:rsidRPr="007673CD" w:rsidTr="00DB309D">
        <w:trPr>
          <w:trHeight w:val="24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358,90000</w:t>
            </w:r>
          </w:p>
        </w:tc>
      </w:tr>
      <w:tr w:rsidR="00DB309D" w:rsidRPr="007673CD" w:rsidTr="00DB309D">
        <w:trPr>
          <w:trHeight w:val="2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Налог, взимаемый по патентной системе налогообл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1 400,00000</w:t>
            </w:r>
          </w:p>
        </w:tc>
      </w:tr>
      <w:tr w:rsidR="00DB309D" w:rsidRPr="007673CD" w:rsidTr="00DB309D">
        <w:trPr>
          <w:trHeight w:val="61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2 900,00000</w:t>
            </w:r>
          </w:p>
        </w:tc>
      </w:tr>
      <w:tr w:rsidR="00DB309D" w:rsidRPr="007673CD" w:rsidTr="00DB309D">
        <w:trPr>
          <w:trHeight w:val="76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2 900,00000</w:t>
            </w:r>
          </w:p>
        </w:tc>
      </w:tr>
      <w:tr w:rsidR="00DB309D" w:rsidRPr="007673CD" w:rsidTr="00DB309D">
        <w:trPr>
          <w:trHeight w:val="136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У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7 600,00000</w:t>
            </w:r>
          </w:p>
        </w:tc>
      </w:tr>
      <w:tr w:rsidR="00DB309D" w:rsidRPr="007673CD" w:rsidTr="00DB309D">
        <w:trPr>
          <w:trHeight w:val="9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безвозмездное пользование  государс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т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венного и муниципального имущества (за исключен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и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ем имущества автономных учреждений, а также им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у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7 600,00000</w:t>
            </w:r>
          </w:p>
        </w:tc>
      </w:tr>
      <w:tr w:rsidR="00DB309D" w:rsidRPr="007673CD" w:rsidTr="00DB309D">
        <w:trPr>
          <w:trHeight w:val="9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Доходы, получаемые в виде арендной платы за земел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ь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ные участки, государственная собственность на кот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рые не разграничена, а также средства от продажи пр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ва на заключение договоров аренды указанных земел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ь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3 600,00000</w:t>
            </w:r>
          </w:p>
        </w:tc>
      </w:tr>
      <w:tr w:rsidR="00DB309D" w:rsidRPr="007673CD" w:rsidTr="00DB309D">
        <w:trPr>
          <w:trHeight w:val="51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сти, органов местного самоуправления, государстве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ных внебюджетных фондов и созданных ими учрежд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ний (за исключением имущества автономных учрежд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4 000,00000</w:t>
            </w:r>
          </w:p>
        </w:tc>
      </w:tr>
      <w:tr w:rsidR="00DB309D" w:rsidRPr="007673CD" w:rsidTr="00DB309D">
        <w:trPr>
          <w:trHeight w:val="24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17 783,12780</w:t>
            </w:r>
          </w:p>
        </w:tc>
      </w:tr>
      <w:tr w:rsidR="00DB309D" w:rsidRPr="007673CD" w:rsidTr="00DB309D">
        <w:trPr>
          <w:trHeight w:val="74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Плата за негативное воздействие на окружающую ср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17 783,12780</w:t>
            </w:r>
          </w:p>
        </w:tc>
      </w:tr>
      <w:tr w:rsidR="00DB309D" w:rsidRPr="007673CD" w:rsidTr="00DB309D">
        <w:trPr>
          <w:trHeight w:val="61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ДОХОДЫ ОТ ПРОДАЖИ МАТЕРИАЛЬНЫХ И Н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Е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750,00000</w:t>
            </w:r>
          </w:p>
        </w:tc>
      </w:tr>
      <w:tr w:rsidR="00DB309D" w:rsidRPr="007673CD" w:rsidTr="00DB309D">
        <w:trPr>
          <w:trHeight w:val="72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о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сударственной и муниципальной собственности (за и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с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госуда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р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100,00000</w:t>
            </w:r>
          </w:p>
        </w:tc>
      </w:tr>
      <w:tr w:rsidR="00DB309D" w:rsidRPr="007673CD" w:rsidTr="00DB309D">
        <w:trPr>
          <w:trHeight w:val="61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ж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650,00000</w:t>
            </w:r>
          </w:p>
        </w:tc>
      </w:tr>
      <w:tr w:rsidR="00DB309D" w:rsidRPr="007673CD" w:rsidTr="00DB309D">
        <w:trPr>
          <w:trHeight w:val="48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lastRenderedPageBreak/>
              <w:t>1 14 06010 00 0000 430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Доходы от продажи земельных участков, государс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650,00000</w:t>
            </w:r>
          </w:p>
        </w:tc>
      </w:tr>
      <w:tr w:rsidR="00DB309D" w:rsidRPr="007673CD" w:rsidTr="00DB309D">
        <w:trPr>
          <w:trHeight w:val="2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1 900,00000</w:t>
            </w:r>
          </w:p>
        </w:tc>
      </w:tr>
      <w:tr w:rsidR="00DB309D" w:rsidRPr="007673CD" w:rsidTr="00DB309D">
        <w:trPr>
          <w:trHeight w:val="2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1 18 00000 00 0000 000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ПОСТУПЛЕНИЯ (ПЕРЕЧИСЛЕНИЯ) ПО УРЕГУЛ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И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РОВАНИЮ РАСЧЕТОВ МЕЖДУ БЮДЖЕТАМИ БЮДЖЕТНОЙ СИСТЕМЫ РОССИЙСКОЙ ФЕДЕР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А</w:t>
            </w: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bCs/>
                <w:color w:val="000000"/>
                <w:sz w:val="24"/>
                <w:szCs w:val="24"/>
              </w:rPr>
              <w:t>1 628,64607</w:t>
            </w:r>
          </w:p>
        </w:tc>
      </w:tr>
      <w:tr w:rsidR="00DB309D" w:rsidRPr="007673CD" w:rsidTr="00DB309D">
        <w:trPr>
          <w:trHeight w:val="2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1 18 02500 05 0000 150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9D" w:rsidRPr="00DB309D" w:rsidRDefault="00DB309D" w:rsidP="00DB309D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Поступления в бюджеты муниципальных районов (п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речисления из бюджетов муниципальных районов) по урегулированию расчетов между бюджетами бюдже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ной системы Российской Федерации по распределе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</w:t>
            </w:r>
            <w:r w:rsidRPr="00DB309D">
              <w:rPr>
                <w:rFonts w:cs="Times New Roman"/>
                <w:color w:val="000000"/>
                <w:sz w:val="24"/>
                <w:szCs w:val="24"/>
              </w:rPr>
              <w:t>ным доходам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309D" w:rsidRPr="00DB309D" w:rsidRDefault="00DB309D" w:rsidP="00CA046A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DB309D">
              <w:rPr>
                <w:rFonts w:cs="Times New Roman"/>
                <w:color w:val="000000"/>
                <w:sz w:val="24"/>
                <w:szCs w:val="24"/>
              </w:rPr>
              <w:t>1 628,64607</w:t>
            </w:r>
          </w:p>
        </w:tc>
      </w:tr>
    </w:tbl>
    <w:p w:rsidR="006F2A16" w:rsidRPr="00DB2852" w:rsidRDefault="006F2A16" w:rsidP="006F2A16"/>
    <w:p w:rsidR="00BF07FB" w:rsidRDefault="00BF07FB" w:rsidP="006F2A16">
      <w:pPr>
        <w:jc w:val="right"/>
        <w:outlineLvl w:val="0"/>
        <w:rPr>
          <w:rFonts w:cs="Times New Roman"/>
          <w:szCs w:val="20"/>
        </w:rPr>
      </w:pPr>
    </w:p>
    <w:p w:rsidR="00BF07FB" w:rsidRDefault="00BF07FB" w:rsidP="006F2A16">
      <w:pPr>
        <w:jc w:val="right"/>
        <w:outlineLvl w:val="0"/>
        <w:rPr>
          <w:rFonts w:cs="Times New Roman"/>
          <w:szCs w:val="20"/>
        </w:rPr>
      </w:pPr>
    </w:p>
    <w:p w:rsidR="006F2A16" w:rsidRPr="00CD29E9" w:rsidRDefault="006F2A16" w:rsidP="006F2A16">
      <w:pPr>
        <w:jc w:val="right"/>
        <w:rPr>
          <w:rFonts w:cs="Times New Roman"/>
          <w:szCs w:val="20"/>
        </w:rPr>
      </w:pPr>
      <w:r w:rsidRPr="00CD29E9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3</w:t>
      </w:r>
      <w:r w:rsidRPr="00CD29E9">
        <w:rPr>
          <w:rFonts w:cs="Times New Roman"/>
          <w:szCs w:val="20"/>
        </w:rPr>
        <w:t xml:space="preserve">    </w:t>
      </w:r>
    </w:p>
    <w:p w:rsidR="006F2A16" w:rsidRPr="00DB2852" w:rsidRDefault="006F2A16" w:rsidP="006F2A16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6F2A16" w:rsidRPr="00DB2852" w:rsidRDefault="006F2A16" w:rsidP="006F2A16">
      <w:pPr>
        <w:jc w:val="right"/>
      </w:pPr>
      <w:r w:rsidRPr="00DB2852">
        <w:t>МО «Мухоршибирский район»</w:t>
      </w:r>
    </w:p>
    <w:p w:rsidR="006F2A16" w:rsidRPr="00DB2852" w:rsidRDefault="006F2A16" w:rsidP="006F2A16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6F2A16" w:rsidRPr="00DB2852" w:rsidRDefault="006F2A16" w:rsidP="006F2A16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6F2A16" w:rsidRPr="00DB2852" w:rsidRDefault="006F2A16" w:rsidP="006F2A16">
      <w:pPr>
        <w:jc w:val="right"/>
      </w:pPr>
      <w:r>
        <w:t xml:space="preserve"> от 29 декабря 2021 года № </w:t>
      </w:r>
      <w:r w:rsidR="00283E00">
        <w:t>130</w:t>
      </w:r>
    </w:p>
    <w:p w:rsidR="006F2A16" w:rsidRPr="00CD29E9" w:rsidRDefault="006F2A16" w:rsidP="006F2A16">
      <w:pPr>
        <w:jc w:val="right"/>
      </w:pPr>
      <w:r w:rsidRPr="00CD29E9">
        <w:t xml:space="preserve">                                  </w:t>
      </w:r>
    </w:p>
    <w:tbl>
      <w:tblPr>
        <w:tblW w:w="9796" w:type="dxa"/>
        <w:tblInd w:w="93" w:type="dxa"/>
        <w:tblLook w:val="04A0"/>
      </w:tblPr>
      <w:tblGrid>
        <w:gridCol w:w="8237"/>
        <w:gridCol w:w="1559"/>
      </w:tblGrid>
      <w:tr w:rsidR="006F2A16" w:rsidRPr="00CD29E9" w:rsidTr="006F2A16">
        <w:trPr>
          <w:cantSplit/>
          <w:trHeight w:val="464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D509BD" w:rsidRDefault="006F2A16" w:rsidP="006F2A16">
            <w:pPr>
              <w:spacing w:line="200" w:lineRule="exact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D509B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F2A16" w:rsidRPr="00CD29E9" w:rsidTr="006F2A16">
        <w:trPr>
          <w:cantSplit/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CD29E9" w:rsidRDefault="006F2A16" w:rsidP="006F2A16">
            <w:pPr>
              <w:spacing w:line="200" w:lineRule="exact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CD29E9" w:rsidRDefault="006F2A16" w:rsidP="006F2A16">
            <w:pPr>
              <w:spacing w:line="200" w:lineRule="exact"/>
              <w:jc w:val="right"/>
              <w:rPr>
                <w:lang w:eastAsia="ru-RU"/>
              </w:rPr>
            </w:pPr>
            <w:r w:rsidRPr="00CD29E9">
              <w:rPr>
                <w:lang w:eastAsia="ru-RU"/>
              </w:rPr>
              <w:t>тыс. руб.</w:t>
            </w:r>
          </w:p>
        </w:tc>
      </w:tr>
      <w:tr w:rsidR="006F2A16" w:rsidRPr="00CD29E9" w:rsidTr="006F2A16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16" w:rsidRPr="00CD29E9" w:rsidRDefault="006F2A16" w:rsidP="006F2A1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A16" w:rsidRPr="00CD29E9" w:rsidRDefault="006F2A16" w:rsidP="006F2A1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9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36 980,20000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Дотации на выравнивание бюджетной обеспеченности муниципальных районов (городских округов) из республиканского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36 980,20000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540 492,69225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ции от 1 июня 2012 года № 761 «О Национальной стратегии действий в интересах детей на 2012 - 2017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6 677,80000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благоустройство территорий, прил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гающих к местам туристского показа в муниципальных образованиях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925,58200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Государственная поддержка спортивных организаций, осуществляющих подготовку спо</w:t>
            </w:r>
            <w:r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200,16817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капитальный ремонт муниципальных дошкольных образовательных организ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45 164,95000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183,56300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1 835,86000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106,38298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21 893,70000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содержание инстру</w:t>
            </w:r>
            <w:r>
              <w:rPr>
                <w:color w:val="000000"/>
                <w:szCs w:val="20"/>
              </w:rPr>
              <w:t>к</w:t>
            </w:r>
            <w:r>
              <w:rPr>
                <w:color w:val="000000"/>
                <w:szCs w:val="20"/>
              </w:rPr>
              <w:t>торов по физической 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439,60000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развитие общественной инфраструкт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11 518,20000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обеспечение профессиональной пер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подготовки, повышения квалификации лиц, замещающих выборные муниципальные дол</w:t>
            </w:r>
            <w:r>
              <w:rPr>
                <w:color w:val="000000"/>
                <w:szCs w:val="20"/>
              </w:rPr>
              <w:t>ж</w:t>
            </w:r>
            <w:r>
              <w:rPr>
                <w:color w:val="000000"/>
                <w:szCs w:val="20"/>
              </w:rPr>
              <w:t>ности, и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78,00000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районов, городских округов на дорожную деятел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>ность в отношении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464,60000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300,00000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бюджетам муниципальных районов (городских округов) на обеспечение сбала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сированности местных бюджетов по социально значимым и первоочередным расходам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56 399,20000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 на проведение комплексных кадастровых </w:t>
            </w:r>
            <w:r>
              <w:rPr>
                <w:color w:val="000000"/>
                <w:szCs w:val="20"/>
              </w:rPr>
              <w:br/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250,83524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5773D4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</w:t>
            </w:r>
            <w:r w:rsidR="009635F0">
              <w:rPr>
                <w:color w:val="000000"/>
                <w:szCs w:val="20"/>
              </w:rPr>
              <w:t xml:space="preserve"> бюджетам муниципальных образований на модернизацию школьных систем обр</w:t>
            </w:r>
            <w:r w:rsidR="009635F0">
              <w:rPr>
                <w:color w:val="000000"/>
                <w:szCs w:val="20"/>
              </w:rPr>
              <w:t>а</w:t>
            </w:r>
            <w:r w:rsidR="009635F0">
              <w:rPr>
                <w:color w:val="000000"/>
                <w:szCs w:val="20"/>
              </w:rPr>
              <w:t>зования в Республике Бурятия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154 251,27660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2 067,54234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4 863,78218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образований на организацию горячего питания об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чающихся, получающих основное общее, среднее общее образование в муниципальных о</w:t>
            </w:r>
            <w:r>
              <w:rPr>
                <w:color w:val="000000"/>
                <w:szCs w:val="20"/>
              </w:rPr>
              <w:t>б</w:t>
            </w:r>
            <w:r>
              <w:rPr>
                <w:color w:val="000000"/>
                <w:szCs w:val="20"/>
              </w:rPr>
              <w:t>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8 295,20000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реализацию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75,00000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обеспечение муниц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пальных дошкольных и общеобразовательных организаций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272,00000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62 082,20000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4 242,20000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 на обеспечение компенсации питания </w:t>
            </w:r>
            <w:r>
              <w:rPr>
                <w:color w:val="000000"/>
                <w:szCs w:val="20"/>
              </w:rPr>
              <w:br/>
              <w:t>родителям (законным представителям) обучающихся в муниципальных общеобразовател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 xml:space="preserve">ных организациях, имеющих статус обучающихся с </w:t>
            </w:r>
            <w:r>
              <w:rPr>
                <w:color w:val="000000"/>
                <w:szCs w:val="20"/>
              </w:rPr>
              <w:br/>
              <w:t xml:space="preserve">ограниченными возможностями здоровья, обучение которых </w:t>
            </w:r>
            <w:r>
              <w:rPr>
                <w:color w:val="000000"/>
                <w:szCs w:val="20"/>
              </w:rPr>
              <w:br/>
              <w:t>организовано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228,50000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муниципальных районов (городских округов) на увеличение фонда о</w:t>
            </w:r>
            <w:r>
              <w:rPr>
                <w:color w:val="000000"/>
                <w:szCs w:val="20"/>
              </w:rPr>
              <w:t>п</w:t>
            </w:r>
            <w:r>
              <w:rPr>
                <w:color w:val="000000"/>
                <w:szCs w:val="20"/>
              </w:rPr>
              <w:t>латы труда педагогических работников муниципальных организаций дополнительного обр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6 342,90000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организаций, а также на оплату услуг сторонним организациям за в</w:t>
            </w:r>
            <w:r>
              <w:rPr>
                <w:color w:val="000000"/>
                <w:szCs w:val="20"/>
              </w:rPr>
              <w:t>ы</w:t>
            </w:r>
            <w:r>
              <w:rPr>
                <w:color w:val="000000"/>
                <w:szCs w:val="20"/>
              </w:rPr>
              <w:t>полнение работ (оказание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76 109,70000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местным бюджетам на модернизацию объектов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6 400,00000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муниципальным образованиям на возмещение части затрат на уплату 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12 186,54400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организацию бесплатного горячего питания обучающихся, получающих н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чальное общее образование в государственных и муниципальных образовательных орган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17 893,10000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создание и модернизацию объектов спортивной инфраструктуры региональной собственности(муниципальной собственности)для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9 204,50000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местным бюджетам на реализацию первоочередных мероприятий по модерниз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8 931,00000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выполнение расходных обязательств муниципальных образований на содерж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ние объектов размещения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2 073,59300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E0687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</w:t>
            </w:r>
            <w:r w:rsidR="009635F0">
              <w:rPr>
                <w:color w:val="000000"/>
                <w:szCs w:val="20"/>
              </w:rPr>
              <w:t xml:space="preserve"> на создание центров цифрового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17 443,52000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развитие сети культурно-досугового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991,69274</w:t>
            </w:r>
          </w:p>
        </w:tc>
      </w:tr>
      <w:tr w:rsidR="009635F0" w:rsidRPr="00AD67BD" w:rsidTr="009635F0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на реализацию мероприятий</w:t>
            </w:r>
            <w:r>
              <w:rPr>
                <w:color w:val="000000"/>
                <w:szCs w:val="20"/>
              </w:rPr>
              <w:br/>
              <w:t>регионального проекта «Социальная активность»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100,00000</w:t>
            </w:r>
          </w:p>
        </w:tc>
      </w:tr>
      <w:tr w:rsidR="009635F0" w:rsidRPr="00AD67BD" w:rsidTr="009635F0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302 341,54925</w:t>
            </w:r>
          </w:p>
        </w:tc>
      </w:tr>
      <w:tr w:rsidR="009635F0" w:rsidRPr="00AD67BD" w:rsidTr="009635F0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3,20000</w:t>
            </w:r>
          </w:p>
        </w:tc>
      </w:tr>
      <w:tr w:rsidR="009635F0" w:rsidRPr="00AD67BD" w:rsidTr="009635F0">
        <w:trPr>
          <w:cantSplit/>
          <w:trHeight w:val="7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администрирование передаваемых органам местного с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67,10000</w:t>
            </w:r>
          </w:p>
        </w:tc>
      </w:tr>
      <w:tr w:rsidR="009635F0" w:rsidRPr="00AD67BD" w:rsidTr="009635F0">
        <w:trPr>
          <w:cantSplit/>
          <w:trHeight w:val="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родных стационарных детских оздоровительных лагерей), за исключением организации о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дыха детей в каникулярное время и обеспечения прав детей, находящихся в трудной жи</w:t>
            </w:r>
            <w:r>
              <w:rPr>
                <w:color w:val="000000"/>
                <w:szCs w:val="20"/>
              </w:rPr>
              <w:t>з</w:t>
            </w:r>
            <w:r>
              <w:rPr>
                <w:color w:val="000000"/>
                <w:szCs w:val="20"/>
              </w:rPr>
              <w:t>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2 508,40000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бюджетам муниципальных районов на осуществление государственных полн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61,84815</w:t>
            </w:r>
          </w:p>
        </w:tc>
      </w:tr>
      <w:tr w:rsidR="009635F0" w:rsidRPr="00AD67BD" w:rsidTr="009635F0">
        <w:trPr>
          <w:cantSplit/>
          <w:trHeight w:val="7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выплату вознаграждения за выполнение функций клас</w:t>
            </w:r>
            <w:r>
              <w:rPr>
                <w:color w:val="000000"/>
                <w:szCs w:val="20"/>
              </w:rPr>
              <w:t>с</w:t>
            </w:r>
            <w:r>
              <w:rPr>
                <w:color w:val="000000"/>
                <w:szCs w:val="20"/>
              </w:rPr>
              <w:t>ного руководителя педагогическим работникам муниципальных образовательных организ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ций,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4 474,10000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214,20000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орган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зации и осуществлению деятельности по опеке и попечительству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999,30000</w:t>
            </w:r>
          </w:p>
        </w:tc>
      </w:tr>
      <w:tr w:rsidR="009635F0" w:rsidRPr="00AD67BD" w:rsidTr="009635F0">
        <w:trPr>
          <w:cantSplit/>
          <w:trHeight w:val="6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хран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нию, комплектованию, учету и использованию архивных документов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974,10000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образ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999,30000</w:t>
            </w:r>
          </w:p>
        </w:tc>
      </w:tr>
      <w:tr w:rsidR="009635F0" w:rsidRPr="00AD67BD" w:rsidTr="009635F0">
        <w:trPr>
          <w:cantSplit/>
          <w:trHeight w:val="24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210 090,70000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предоставление мер социальной поддержки по оплате ко</w:t>
            </w:r>
            <w:r>
              <w:rPr>
                <w:color w:val="000000"/>
                <w:szCs w:val="20"/>
              </w:rPr>
              <w:t>м</w:t>
            </w:r>
            <w:r>
              <w:rPr>
                <w:color w:val="000000"/>
                <w:szCs w:val="20"/>
              </w:rPr>
              <w:t>мунальных услуг педагогическим работникам муниципальных дошкольных образовател</w:t>
            </w:r>
            <w:r>
              <w:rPr>
                <w:color w:val="000000"/>
                <w:szCs w:val="20"/>
              </w:rPr>
              <w:t>ь</w:t>
            </w:r>
            <w:r>
              <w:rPr>
                <w:color w:val="000000"/>
                <w:szCs w:val="20"/>
              </w:rPr>
              <w:t>ных организаций, муниципальных образовательных организаций дополнительного образ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</w:t>
            </w:r>
            <w:r>
              <w:rPr>
                <w:color w:val="000000"/>
                <w:szCs w:val="20"/>
              </w:rPr>
              <w:t>и</w:t>
            </w:r>
            <w:r>
              <w:rPr>
                <w:color w:val="000000"/>
                <w:szCs w:val="20"/>
              </w:rPr>
              <w:t>стам организаций, реализующих программы спортивной подготовки, в соответствии с п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</w:t>
            </w:r>
            <w:r>
              <w:rPr>
                <w:color w:val="000000"/>
                <w:szCs w:val="20"/>
              </w:rPr>
              <w:t>у</w:t>
            </w:r>
            <w:r>
              <w:rPr>
                <w:color w:val="000000"/>
                <w:szCs w:val="20"/>
              </w:rPr>
              <w:t>ры, проживающим и работающим в сельских населенных пунктах, рабочих поселках (посе</w:t>
            </w:r>
            <w:r>
              <w:rPr>
                <w:color w:val="000000"/>
                <w:szCs w:val="20"/>
              </w:rPr>
              <w:t>л</w:t>
            </w:r>
            <w:r>
              <w:rPr>
                <w:color w:val="000000"/>
                <w:szCs w:val="20"/>
              </w:rPr>
              <w:t>ках городского типа) на территории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5 622,27000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финансовое обеспечение получения дошкольного образ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вания в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72 671,20000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ственного полномочия по поддержке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214,70000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и администрирование отдельного госуда</w:t>
            </w:r>
            <w:r>
              <w:rPr>
                <w:color w:val="000000"/>
                <w:szCs w:val="20"/>
              </w:rPr>
              <w:t>р</w:t>
            </w:r>
            <w:r>
              <w:rPr>
                <w:color w:val="000000"/>
                <w:szCs w:val="20"/>
              </w:rPr>
              <w:t>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1 108,00000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созд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217,70000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на осуществление и администрирование отдельного государственного полном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чия на капитальный (текущий) ремонт и содержание сибиреязвенных захоронений и скот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 xml:space="preserve">могильников </w:t>
            </w:r>
            <w:r>
              <w:rPr>
                <w:color w:val="000000"/>
                <w:szCs w:val="20"/>
              </w:rPr>
              <w:br/>
              <w:t>(биотермических 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97,09800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администрирование передаваемых органам местного с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моуправления государственных полномочий по организации и обеспечению отдыха и озд</w:t>
            </w:r>
            <w:r>
              <w:rPr>
                <w:color w:val="000000"/>
                <w:szCs w:val="20"/>
              </w:rPr>
              <w:t>о</w:t>
            </w:r>
            <w:r>
              <w:rPr>
                <w:color w:val="000000"/>
                <w:szCs w:val="20"/>
              </w:rPr>
              <w:t>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37,60000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обеспечение прав детей, находящихся в трудной жизне</w:t>
            </w:r>
            <w:r>
              <w:rPr>
                <w:color w:val="000000"/>
                <w:szCs w:val="20"/>
              </w:rPr>
              <w:t>н</w:t>
            </w:r>
            <w:r>
              <w:rPr>
                <w:color w:val="000000"/>
                <w:szCs w:val="20"/>
              </w:rPr>
              <w:t>ной ситуации, на отдых и оздоровление и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1 829,17910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27,43800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составление (изменение,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84,81600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Субвенции местным бюджетам на осуществление государственных полномочий по обесп</w:t>
            </w:r>
            <w:r>
              <w:rPr>
                <w:color w:val="000000"/>
                <w:szCs w:val="20"/>
              </w:rPr>
              <w:t>е</w:t>
            </w:r>
            <w:r>
              <w:rPr>
                <w:color w:val="000000"/>
                <w:szCs w:val="20"/>
              </w:rPr>
              <w:t>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39,30000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70 925,87650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1 533,19400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Финансовая поддержка территориального общественного самоуправления посре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ством республиканского конкурса «Лучшее территориальное общественное сам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управление»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3 205,00000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560,00000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Резервный фонд финансирования непредвиденных расходов Правительства Респу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5 895,88250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 муниципальным образованиям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297,00000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дерального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29 400,00000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 муниципальным образованиям на содержание автомобильных дорог общего пользования местного значения, в том числе обесп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чение безопасности дорожного движения и аварийно-восстановительные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3 800,00000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 бюджетам муниципальных образований на еж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месячное денежное вознаграждение за классное руководство педагогическим рабо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никам государственных 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473,30000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государс</w:t>
            </w:r>
            <w:r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венных и муниципальных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25 761,50000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50,00000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sz w:val="22"/>
              </w:rPr>
            </w:pPr>
            <w:r>
              <w:rPr>
                <w:sz w:val="22"/>
              </w:rPr>
              <w:t>50,00000</w:t>
            </w:r>
          </w:p>
        </w:tc>
      </w:tr>
      <w:tr w:rsidR="009635F0" w:rsidRPr="00AD67BD" w:rsidTr="009635F0">
        <w:trPr>
          <w:cantSplit/>
          <w:trHeight w:val="31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5F0" w:rsidRDefault="009635F0" w:rsidP="009635F0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ИТОГО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5F0" w:rsidRDefault="009635F0" w:rsidP="009635F0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950 790,31800</w:t>
            </w:r>
          </w:p>
        </w:tc>
      </w:tr>
    </w:tbl>
    <w:p w:rsidR="006F2A16" w:rsidRDefault="006F2A16" w:rsidP="006F2A16">
      <w:pPr>
        <w:jc w:val="right"/>
        <w:outlineLvl w:val="0"/>
        <w:rPr>
          <w:color w:val="FF0000"/>
        </w:rPr>
      </w:pPr>
    </w:p>
    <w:p w:rsidR="006F2A16" w:rsidRPr="00AD67BD" w:rsidRDefault="006F2A16" w:rsidP="006F2A16">
      <w:pPr>
        <w:jc w:val="right"/>
        <w:outlineLvl w:val="0"/>
        <w:rPr>
          <w:color w:val="FF0000"/>
        </w:rPr>
      </w:pPr>
    </w:p>
    <w:p w:rsidR="006F2A16" w:rsidRDefault="006F2A16" w:rsidP="006F2A16">
      <w:pPr>
        <w:jc w:val="right"/>
        <w:outlineLvl w:val="0"/>
        <w:rPr>
          <w:rFonts w:cs="Times New Roman"/>
          <w:szCs w:val="20"/>
        </w:rPr>
      </w:pPr>
    </w:p>
    <w:p w:rsidR="006F2A16" w:rsidRPr="00783532" w:rsidRDefault="006F2A16" w:rsidP="006F2A16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t xml:space="preserve">Приложение </w:t>
      </w:r>
      <w:r>
        <w:rPr>
          <w:rFonts w:cs="Times New Roman"/>
          <w:szCs w:val="20"/>
        </w:rPr>
        <w:t>5</w:t>
      </w:r>
      <w:r w:rsidRPr="00783532">
        <w:rPr>
          <w:rFonts w:cs="Times New Roman"/>
          <w:szCs w:val="20"/>
        </w:rPr>
        <w:t xml:space="preserve">    </w:t>
      </w:r>
    </w:p>
    <w:p w:rsidR="006F2A16" w:rsidRPr="00DB2852" w:rsidRDefault="006F2A16" w:rsidP="006F2A16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6F2A16" w:rsidRPr="00DB2852" w:rsidRDefault="006F2A16" w:rsidP="006F2A16">
      <w:pPr>
        <w:jc w:val="right"/>
      </w:pPr>
      <w:r w:rsidRPr="00DB2852">
        <w:t>МО «Мухоршибирский район»</w:t>
      </w:r>
    </w:p>
    <w:p w:rsidR="006F2A16" w:rsidRPr="00DB2852" w:rsidRDefault="006F2A16" w:rsidP="006F2A16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6F2A16" w:rsidRPr="00DB2852" w:rsidRDefault="006F2A16" w:rsidP="006F2A16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6F2A16" w:rsidRPr="00DB2852" w:rsidRDefault="006F2A16" w:rsidP="006F2A16">
      <w:pPr>
        <w:jc w:val="right"/>
      </w:pPr>
      <w:r>
        <w:t xml:space="preserve"> от 29 декабря 2021 года № </w:t>
      </w:r>
      <w:r w:rsidR="00283E00">
        <w:t>130</w:t>
      </w:r>
    </w:p>
    <w:p w:rsidR="006F2A16" w:rsidRPr="00783532" w:rsidRDefault="006F2A16" w:rsidP="006F2A16">
      <w:pPr>
        <w:jc w:val="right"/>
      </w:pPr>
      <w:r w:rsidRPr="00783532">
        <w:t xml:space="preserve">                                  </w:t>
      </w:r>
    </w:p>
    <w:p w:rsidR="006F2A16" w:rsidRPr="00783532" w:rsidRDefault="006F2A16" w:rsidP="006F2A16">
      <w:pPr>
        <w:jc w:val="right"/>
        <w:outlineLvl w:val="0"/>
      </w:pPr>
    </w:p>
    <w:tbl>
      <w:tblPr>
        <w:tblW w:w="10080" w:type="dxa"/>
        <w:tblInd w:w="93" w:type="dxa"/>
        <w:tblLayout w:type="fixed"/>
        <w:tblLook w:val="04A0"/>
      </w:tblPr>
      <w:tblGrid>
        <w:gridCol w:w="4149"/>
        <w:gridCol w:w="1395"/>
        <w:gridCol w:w="992"/>
        <w:gridCol w:w="709"/>
        <w:gridCol w:w="567"/>
        <w:gridCol w:w="567"/>
        <w:gridCol w:w="1701"/>
      </w:tblGrid>
      <w:tr w:rsidR="006F2A16" w:rsidRPr="00783532" w:rsidTr="00870DA0">
        <w:trPr>
          <w:cantSplit/>
          <w:trHeight w:val="9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A16" w:rsidRPr="00CA2374" w:rsidRDefault="006F2A16" w:rsidP="006F2A1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A237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F2A16" w:rsidRPr="00783532" w:rsidTr="00870DA0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783532" w:rsidRDefault="006F2A16" w:rsidP="006F2A16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783532" w:rsidRDefault="006F2A16" w:rsidP="006F2A16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783532" w:rsidRDefault="006F2A16" w:rsidP="006F2A16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783532" w:rsidRDefault="006F2A16" w:rsidP="006F2A16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783532" w:rsidRDefault="006F2A16" w:rsidP="006F2A16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783532" w:rsidRDefault="006F2A16" w:rsidP="006F2A16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783532" w:rsidRDefault="006F2A16" w:rsidP="006F2A16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6F2A16" w:rsidRPr="00783532" w:rsidTr="00870DA0">
        <w:trPr>
          <w:cantSplit/>
          <w:trHeight w:val="31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16" w:rsidRPr="00783532" w:rsidRDefault="006F2A16" w:rsidP="006F2A1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16" w:rsidRPr="00783532" w:rsidRDefault="006F2A16" w:rsidP="006F2A1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16" w:rsidRPr="00783532" w:rsidRDefault="006F2A16" w:rsidP="006F2A1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16" w:rsidRPr="00783532" w:rsidRDefault="006F2A16" w:rsidP="006F2A1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16" w:rsidRPr="00783532" w:rsidRDefault="006F2A16" w:rsidP="006F2A1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16" w:rsidRPr="00783532" w:rsidRDefault="006F2A16" w:rsidP="006F2A1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A16" w:rsidRPr="00783532" w:rsidRDefault="006F2A16" w:rsidP="006F2A16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тельства Мухоршибирского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"Обучение управле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ческой команды по развитию моногорода п. Саган-Нур"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ской команды по развитию моногорода п. Саган-Нур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политики, связанной с развитием моногородов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Мероприятия, связанные с реализацией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литики развития моногородов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ления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дения оплачиваемых общественных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щественных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жающей среды и природных ресурсов"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3 782,74032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гонов твердых бытовых отходов"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2 682,74000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расходных обязательств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образований на содержание об</w:t>
            </w:r>
            <w:r>
              <w:rPr>
                <w:szCs w:val="20"/>
              </w:rPr>
              <w:t>ъ</w:t>
            </w:r>
            <w:r>
              <w:rPr>
                <w:szCs w:val="20"/>
              </w:rPr>
              <w:t>ектов размещения твердых коммунальных отходов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охраны окружа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ционированных свалок"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свалок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02007S2140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02007S2140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02007S2140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02007S2140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охраны окружа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щей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02007S2140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МО "Мухоршибирский район" на 2015 - 2017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831 542,56716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176 578,78486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130 492,10086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7 920,40991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5 906,52380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5 906,52380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5 906,52380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5 906,52380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2 013,88611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2 013,88611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2 013,88611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2 013,88611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льного образования в муниципальных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72 671,20000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55 568,80000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55 568,80000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55 568,80000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55 568,80000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17 102,40000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17 102,40000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17 102,40000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17 102,40000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40 871,20000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30 887,93392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30 887,93392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30 887,93392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30 887,93392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9 983,26608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9 983,26608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9 983,26608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9 983,26608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8 518,59095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6 808,91580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6 808,91580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6 808,91580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6 808,91580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1 709,67515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1 709,67515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1 709,67515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1 709,67515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правленные на повышение надежности и увеличение сроков эксплуатации строений в целях безопасности (разработка проектно-сметной документации и обследование 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ний учреждений дошкольного образования)"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46 086,68400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капитальный ремонт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дошкольных образовательных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03104S2И60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46 086,68400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03104S2И60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46 086,68400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03104S2И60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46 086,68400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03104S2И60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46 086,68400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03104S2И60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46 086,68400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609 658,81480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363 833,89762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22 499,27437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21 226,97364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21 226,97364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21 226,97364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21 226,97364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1 272,30073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1 272,30073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1 272,30073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1 272,30073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3 587,12420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3 462,60154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3 462,60154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3 462,60154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3 462,60154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124,52266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124,52266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124,52266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124,52266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общего, основного общего, среднего общего образования в муниципальных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образовательных организациях,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 детей 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общеобразовательных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210 090,70000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172 433,71090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172 433,71090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172 433,71090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172 433,71090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37 656,98910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37 656,98910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37 656,98910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37 656,98910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18 193,60000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16 488,80000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16 488,80000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16 488,80000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16 488,80000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85 620,30000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73 733,70000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73 733,70000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73 733,70000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73 733,70000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11 886,60000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11 886,60000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11 886,60000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11 886,60000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21 842,89905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18 437,71900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18 437,71900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18 437,71900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18 437,71900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3 405,18005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3 405,18005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3 405,18005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3 405,18005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денежного вознаграждения педаг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гическим работникам за выполнение фун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ций классного руководителя по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30 708,90000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никам государственных и муниципальных  общеобразовательных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25 761,50000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21 006,10000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21 006,10000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21 006,10000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21 006,10000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ческим работникам муниципальных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организаций, реализующих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зовательные программы начального  общего, основного общего, среднего общего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никам государственных и муниципальных общеобразовательных организаций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чающихся в общеобразовательных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34 897,36000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18 073,80000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12 806,40000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12 806,40000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12 806,40000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12 806,40000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5 267,40000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5 267,40000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5 267,40000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5 267,40000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обучающихся, получающих основное общее, среднее общее образование в муниципальных 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компенсации питания родит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лям (законным представителям) обучающи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на дому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"Мероприятия по организации перевозок учащихся, прож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вающих в отдаленных селах, к месту учебы и обратно по общеобразовательным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4 270,47170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вающих в отдаленных селах, к месту учебы и обратно по общеобразовательным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4 270,47170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4 237,73247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4 237,73247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4 237,73247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4 237,73247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32,73923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32,73923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32,73923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32,73923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правленные на повышение надежности и увеличение сроков эксплуатации строений в целях безопасности: разработка проектно-сметной документации и обследование 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ний общеобразовательных учреждений"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158 148,67448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Модернизация школьных систем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155 809,37100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95 537,82549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95 537,82549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95 537,82549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95 537,82549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60 271,54551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60 271,54551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60 271,54551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60 271,54551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2 339,30348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2 339,30348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2 339,30348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2 339,30348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2 339,30348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Федеральный проект "Успех каждого ребе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ка"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17 799,51100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местным бюджетам на создание центров цифрового образования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17 799,51100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17 799,51100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17 799,51100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17 799,51100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032E452190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17 799,51100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19 943,99350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18 147,13750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7 829,30150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7 829,30150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7 829,30150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7 829,30150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7 829,30150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педаг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гических работников муниципальных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низаций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3 947,53600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3 947,53600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3 947,53600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3 947,53600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3 947,53600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правленные на повышение надежности и увеличение сроков эксплуатации строений в целях безопасности: разработка проектно-сметной документации и обследование 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ний учреждений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1 796,85600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1 796,85600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1 796,85600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1 796,85600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1 796,85600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1 796,85600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"Обеспечение финансово - хозяйственной деятельности"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25 360,97400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качественной организации и ведения бухгалтерского, бюджетного и нал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гового учета и отчетности, документального и взаимосвязанного их отражения в бухга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терских регистрах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25 360,97400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(централизованная бухгалтерия)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9 383,73500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6 755,34900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6 755,34900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6 755,34900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6 755,34900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2 040,19100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2 040,19100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2 040,19100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2 040,19100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585,18879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585,18879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585,18879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585,18879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0,00621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0,00621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0,00621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0,00621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казенных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(учебно - методические кабинеты)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13 977,23900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9 272,53200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9 272,53200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9 272,53200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9 272,53200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2 800,64800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2 800,64800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2 800,64800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2 800,64800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1 823,70261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1 823,70261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1 823,70261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1 823,70261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3,99600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3,99600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3,99600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3,99600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20,05639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20,05639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20,05639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20,05639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1 536,10000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1 536,10000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1 536,10000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1 536,10000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463,90000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463,90000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463,90000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463,90000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ниципальными финансами и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29 009,37157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бюджетных отношений"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28 991,61815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образованиям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28 991,61815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расчету и предоставлению дотаций поселениям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61,84815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61,84815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61,84815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61,84815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 субъектов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61,84815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печенности субъектов Российской Федер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8 929,77000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8 929,77000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8 929,77000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8 929,77000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8 929,77000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живания муниципального долга"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"Реализация 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лодежной политики в муниципальном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зовании "Мухоршибирский район"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2 857,45750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культурно-массовых мероприятий для молодежи"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правленные на развитие добровольческого движения, молодежного парламентаризма, студенческого самоуправления, поддержку молодежных общественных организаций"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регионального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екта "Социальная активность"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циальной выплаты на приобретение жилья или строительство индивидуального жилого дома"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2 555,41650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дивидуального жилого дома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2 555,41650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2 555,41650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2 555,41650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2 555,41650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семьи и детства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2 555,41650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формации - газеты "Земля мухоршибирская"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2 281,17300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2 281,17300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2 281,17300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2 281,17300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2 281,17300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2 281,17300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2 281,17300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промышленного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дукции, сырья и продовольствия"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лива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порта, энергетики и дорожного хозяйства"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40 162,53640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лики Бурятия"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40 162,53640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монт автодорог"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30 626,79791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автомобильных дорог общего пользования местного значения, в том числе обеспечение безопасности дорожного движ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и аварийно - восстановительные работы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шении автомобильных дорог общего польз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Возмещение затрат на уплату лизинговых платежей в связи с приобретением специал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зированных транспортных средств для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держания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12 435,24900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12 435,24900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12 435,24900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12 435,24900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Транспорт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12 435,24900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13 902,49891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956,38176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956,38176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956,38176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956,38176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12 946,11715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12 946,11715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12 946,11715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12 946,11715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на выполнение работ по капитальному ремонту автодорог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порядка на территории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в 2015 - 2017 годах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чих мест для лиц, осужденных к наказанию в виде исправительных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денных к наказанию в виде исправительных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"Приобретение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циальных средств для выявления нарушений режимов охраны леса"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добровольных народных дружин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пасности в местах массового скопления 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дей, приобретение и монтаж камер видеона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людения в общеобразовательных учрежден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"Организация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мероприятий по формированию зд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рового образа жизни, профилактике асоц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альных явлений, развитию трудового мол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Сокращение наркосырьевой базы, в том чи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ле с применением химического способа уничтожения дикорастущей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нием химического способа уничтожения д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автономного учреждения плав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тельного бассейна "Горняк" в 2015-2017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дах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2 646,78800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2 646,78800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2 646,78800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2 646,78800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2 646,78800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2 646,78800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2 646,78800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ского района" на 2015-2017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81 109,80472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турно-досуговая деятельность"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50 137,93472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43 304,24537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21 575,90537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21 447,80537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21 447,80537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21 447,80537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21 447,80537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1 298,90000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ботников муниципальных учреждений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3 852,16668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3 852,16668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3 852,16668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3 852,16668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10 669,13332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10 669,13332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10 669,13332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10 669,13332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5 908,14000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5 908,14000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5 908,14000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5 908,14000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5 908,14000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ально-технической базы муниципальных 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мов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1 011,93137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материально-технической базы СДК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1 011,93137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1 011,93137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1 011,93137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1 011,93137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1 011,93137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питальный ремонт, реконструкция зданий учреждений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3 879,51500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сельских Домов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364,97500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364,97500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364,97500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364,97500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364,97500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3 514,54000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3 514,54000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3 514,54000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3 514,54000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3 514,54000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"Культурная среда"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1 835,86000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1 835,86000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1 835,86000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1 835,86000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1 835,86000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1 835,86000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ФП "Творческие люди"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106,38298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Государственная поддержка отрасли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121A255190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106,38298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121A255190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106,38298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121A255190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106,38298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121A255190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106,38298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121A255190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106,38298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15 559,09000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15 375,52700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5 544,50000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5 544,50000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5 544,50000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5 544,50000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5 544,50000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733,78700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733,78700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733,78700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733,78700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733,78700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ботников муниципальных учреждений кул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3 892,53332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3 892,53332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3 892,53332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3 892,53332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3 926,66668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3 926,66668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3 926,66668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3 926,66668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1 278,04000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1 278,04000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1 278,04000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1 278,04000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1 278,04000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183,56300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Государственная поддержка отрасли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183,56300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183,56300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183,56300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183,56300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183,56300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14 487,19800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14 487,19800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5 719,94500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5 719,94500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5 719,94500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5 719,94500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5 719,94500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251,71300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251,71300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251,71300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251,71300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251,71300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344,22500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344,22500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344,22500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344,22500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6 469,87500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6 469,87500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6 469,87500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6 469,87500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1 701,44000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1 701,44000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1 701,44000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1 701,44000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1 701,44000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туризма"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"Благоустройство территорий, прилегающих к местам турис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ского показа в муниципальном образовании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благоустройство территорий, прилега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щих к местам туристского показа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образованиях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теранов - уважение старших" на 2015-2024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дение массовых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73,16058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73,16058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73,16058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73,16058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245,33942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245,33942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245,33942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245,33942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2015-2024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ческой культуры и спорта в муниципальном образовании "Мухоршибирский район"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10 652,89000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"Организация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ведение спортивно-массовых и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мероприятий с различными групп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населения в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1 340,00000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1 340,00000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701,00000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701,00000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701,00000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701,00000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"Спорт - норма жизни"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9 312,89000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и модернизация объектов спорти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ной инфраструктуры региональной собс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венности (муниципальной собственности) для занятий физической культурой и спортом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9 312,89000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9 312,89000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9 312,89000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9 312,89000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9 312,89000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"Комплексное развитие сельских территорий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30 346,68000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"Благоустройство сельских территорий"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30 346,68000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29 400,00000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29 400,00000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29 400,00000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29 400,00000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1800255050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29 400,00000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 образованиям на реализацию мер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приятий планов социального развития це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тров экономического роста субъектов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Федерации, входящих в состав Дальневосточного федерального округа, за счет средств республиканс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1800274330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комплексного развития сел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ских территорий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649,68000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649,68000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649,68000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649,68000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649,68000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1 426,59000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кадастровых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тов межевания и проведение кадастровых работ в отношении земельных участков,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деленных за счет земельных долей"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626,59000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движимости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251,59000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251,59000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251,59000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251,59000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251,59000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кадастровых работ в отношении земел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участков, выделяемых за счет земельных долей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и жилищно-коммунального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плексов" на 2015-2017 годы и на период до 2024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20 946,94353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20 946,94353</w:t>
            </w:r>
          </w:p>
        </w:tc>
      </w:tr>
      <w:tr w:rsidR="00A14045" w:rsidRPr="00AD67BD" w:rsidTr="00A14045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рудования водокачек)"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8 659,91020</w:t>
            </w:r>
          </w:p>
        </w:tc>
      </w:tr>
      <w:tr w:rsidR="00A14045" w:rsidRPr="00AD67BD" w:rsidTr="00A14045">
        <w:trPr>
          <w:cantSplit/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1 548,77420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1 548,77420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1 548,77420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1 548,77420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1 548,77420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ваний на модернизацию объектов водосна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7 111,13600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7 111,13600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7 111,13600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7 111,13600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7 111,13600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2 303,70000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Развитие общественной инфраструктуры, капитальный ремонт, реконструкцию, стро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тельство объектов образования, физической культуры и спорта, культуры, дорожного хозяйства, жилищно-коммунального хозя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2 303,70000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тального ремонта государственного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2 303,70000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2 303,70000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2 303,70000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2 303,70000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1 113,56560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готовке к отопительному сезону объектов коммунальной инфраструктуры, находящи</w:t>
            </w:r>
            <w:r>
              <w:rPr>
                <w:szCs w:val="20"/>
              </w:rPr>
              <w:t>х</w:t>
            </w:r>
            <w:r>
              <w:rPr>
                <w:szCs w:val="20"/>
              </w:rPr>
              <w:t>ся в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1 113,56560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тального ремонта государственного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1 113,56560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1 113,56560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1 113,56560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1 113,56560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готовке к отопительному сезону объектов коммунальной инфраструктуры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8 869,76773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сетей теплоснаюжения от ТК12-3 до ТК 12-6п. Саган-Нур Мухо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шибирского района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8 869,76773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тального ремонта государственного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4 338,39253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4 338,39253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4 338,39253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4 338,39253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4 531,37520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4 531,37520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4 531,37520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4 531,37520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на 2018-2024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4 868,65218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фортной городской среды"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4 868,65218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менной городской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4 868,65218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4 868,65218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4 868,65218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4 868,65218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4 868,65218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на 2017 - 2024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209,46666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ного материала об инвестиционном поте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циале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209,46666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ление презентационного баннера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209,46666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209,46666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209,46666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209,46666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209,46666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управления муниципального 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зования "Мухоршибирский район" на 2022-2024 годы и на период до 2027 года"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55 678,83118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товки, повышения квалификации лиц, зам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щающих выборные муниципальные должн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и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249,00000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лях обеспечения реализации полномочий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4 959,09400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общественного транспорта в городском и пригородном сообщении (кроме железнод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рожного транспорта)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государственного полномочия по по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держке сельскохозяйственного производства органам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974,10000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созданию и организации деятельности административных комиссий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217,70000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999,30000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образованию и организации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ности по опеке и попечительству в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999,30000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государственного полномочия по отл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ву, транспортировке и содержанию безна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16,40000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12,57900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12,57900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12,57900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12,57900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3,82100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3,82100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3,82100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3,82100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контрольно-счетной палате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773,19400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596,39500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98,27112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98,27112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98,27112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498,12388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498,12388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498,12388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176,79900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29,67654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29,67654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29,67654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147,12246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147,12246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147,12246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номочий по формированию и исполнению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тельности администрации района и стру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турных подразделений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43 112,63718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4 163,23200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4 163,23200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4 163,23200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4 163,23200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4 163,23200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нием обязательств органов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7 100,51318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6 706,76118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3 209,20000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3 077,20000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3 077,20000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1 309,56118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1 309,56118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1 309,56118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58,75200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58,20000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58,20000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58,20000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0,55200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0,55200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0,55200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функционирования председателя представительного органа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388,50000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289,10000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140,93903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140,93903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140,93903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148,16097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148,16097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148,16097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99,40000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42,56373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42,56373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42,56373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56,83627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56,83627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56,83627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20 147,80000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15 467,16800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7 154,20000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7 002,40000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7 002,40000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151,80000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151,80000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4 680,63200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2 160,60000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2 114,75640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2 114,75640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45,84360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45,84360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A14045" w:rsidRPr="00AD67BD" w:rsidTr="00A14045">
        <w:trPr>
          <w:cantSplit/>
          <w:trHeight w:val="43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9 079,69200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6 973,65100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1 073,44100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1 073,44100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1 073,44100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1 260,37300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1 260,37300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1 260,37300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2 015,63200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2 015,63200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545,34300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1 470,28900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568,78600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568,78600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568,78600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542,99600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542,99600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542,99600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454,61200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454,61200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454,61200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797,08400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797,08400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797,08400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260,72700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260,72700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260,72700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2 106,04100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324,17900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324,17900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324,17900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380,63300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380,63300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380,63300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608,72000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608,72000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164,69300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444,02700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171,77300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171,77300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171,77300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163,98500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163,98500</w:t>
            </w:r>
          </w:p>
        </w:tc>
      </w:tr>
      <w:tr w:rsidR="00A14045" w:rsidRPr="00AD67BD" w:rsidTr="00A14045">
        <w:trPr>
          <w:cantSplit/>
          <w:trHeight w:val="16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163,98500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137,29300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137,29300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137,29300</w:t>
            </w:r>
          </w:p>
        </w:tc>
      </w:tr>
      <w:tr w:rsidR="00A14045" w:rsidRPr="00AD67BD" w:rsidTr="00A14045">
        <w:trPr>
          <w:cantSplit/>
          <w:trHeight w:val="6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240,71900</w:t>
            </w:r>
          </w:p>
        </w:tc>
      </w:tr>
      <w:tr w:rsidR="00A14045" w:rsidRPr="00AD67BD" w:rsidTr="00A14045">
        <w:trPr>
          <w:cantSplit/>
          <w:trHeight w:val="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240,71900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240,71900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78,73900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78,73900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логовых и таможенных органов и органов финансового (финансово-бюджетного) на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78,73900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правовой деятел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ности администрации района и структурных подразделений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7 358,10000</w:t>
            </w:r>
          </w:p>
        </w:tc>
      </w:tr>
      <w:tr w:rsidR="00A14045" w:rsidRPr="00AD67BD" w:rsidTr="00A14045">
        <w:trPr>
          <w:cantSplit/>
          <w:trHeight w:val="23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дений (финансово - правовой отдел)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7 358,10000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5 562,98100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5 562,98100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5 562,98100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5 562,98100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1 695,11900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1 695,11900</w:t>
            </w:r>
          </w:p>
        </w:tc>
      </w:tr>
      <w:tr w:rsidR="00A14045" w:rsidRPr="00AD67BD" w:rsidTr="00A14045">
        <w:trPr>
          <w:cantSplit/>
          <w:trHeight w:val="13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1 695,11900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1 695,11900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"Противодействие экстремизму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филактика терроризма на территории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"Мухоршибирский район" на 2022-2026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ко</w:t>
            </w:r>
            <w:r>
              <w:rPr>
                <w:szCs w:val="20"/>
              </w:rPr>
              <w:t>м</w:t>
            </w:r>
            <w:r>
              <w:rPr>
                <w:szCs w:val="20"/>
              </w:rPr>
              <w:t>плектов плакатов, печатных памяток ант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террористической направленности и по 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тике профилактики противодействия экстр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мизму для распространения среди жителей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комплектов плакатов, печа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памяток антитеррористической напра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ленности и по тематике профилактики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тиводействия экстремизму для распростр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нения среди жителей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муниципального бюджетного учреждения"Мухоршибирская спортивная школа" на 2022-2024 годы и на период до 2027 года"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17 204,03655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16 999,86500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4 422,39500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4 422,39500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4 422,39500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4 422,39500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4 422,39500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реализующим программы спортивной 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9 427,11300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9 427,11300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9 427,11300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9 427,11300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9 427,11300</w:t>
            </w:r>
          </w:p>
        </w:tc>
      </w:tr>
      <w:tr w:rsidR="00A14045" w:rsidRPr="00AD67BD" w:rsidTr="00A14045">
        <w:trPr>
          <w:cantSplit/>
          <w:trHeight w:val="14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3 150,35700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3 150,35700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3 150,35700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3 150,35700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3 150,35700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"Спорт - норма жизни"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260P500000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204,17155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Государственная поддержка спортивных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ганизаций, осуществляющих подготовку спортивного резерва для спортивных сбо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ных команд, в том числе спортивных сбо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ных команд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260P550810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204,17155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260P550810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204,17155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260P550810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204,17155</w:t>
            </w:r>
          </w:p>
        </w:tc>
      </w:tr>
      <w:tr w:rsidR="00A14045" w:rsidRPr="00AD67BD" w:rsidTr="00A14045">
        <w:trPr>
          <w:cantSplit/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260P550810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204,17155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260P550810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204,17155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Правительства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5 895,72969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5 895,72969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1 286,19569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1 286,19569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1 286,19569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1 286,19569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4 609,53400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4 609,53400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4 609,53400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4 609,53400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45 419,73701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18 956,16209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15 262,58709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5 615,46500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5 615,46500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5 615,46500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5 615,46500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1 695,87000</w:t>
            </w:r>
          </w:p>
        </w:tc>
      </w:tr>
      <w:tr w:rsidR="00A14045" w:rsidRPr="00AD67BD" w:rsidTr="00A14045">
        <w:trPr>
          <w:cantSplit/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1 695,87000</w:t>
            </w:r>
          </w:p>
        </w:tc>
      </w:tr>
      <w:tr w:rsidR="00A14045" w:rsidRPr="00AD67BD" w:rsidTr="00A14045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1 695,87000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1 695,87000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тального ремонта государственного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297,38709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297,38709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297,38709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297,38709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5 633,46110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5 633,46110</w:t>
            </w:r>
          </w:p>
        </w:tc>
      </w:tr>
      <w:tr w:rsidR="00A14045" w:rsidRPr="00AD67BD" w:rsidTr="00A14045">
        <w:trPr>
          <w:cantSplit/>
          <w:trHeight w:val="17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5 633,46110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5 633,46110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энергетических ресурсов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1 827,90390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1 827,90390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1 827,90390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1 827,90390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поощрение муниципальных ра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онов и городских округов в Республике Б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рятия по итогам "Комплексной оценки уро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ня развития муниципальных районов и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родских округов в Республике Бурятия"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1 570,07000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1 570,07000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1 570,07000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1 570,07000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1 570,07000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обеспечение сбалансированн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местных бюджетов по социально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мым и первоочередным расходам (учрежд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хозяйственного обслуживания)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2 123,50500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1 630,95600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1 630,95600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1 630,95600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1 630,95600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492,54900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492,54900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492,54900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99200S2В60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492,54900</w:t>
            </w:r>
          </w:p>
        </w:tc>
      </w:tr>
      <w:tr w:rsidR="00A14045" w:rsidRPr="00AD67BD" w:rsidTr="00A14045">
        <w:trPr>
          <w:cantSplit/>
          <w:trHeight w:val="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редаваемых полномочий субъекта РФ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11 532,98510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ровления детей в загородных стационарных детских оздоровительных лагерях,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лагерях с дневным пребыванием и иных детских лагерях сезонного действия (за исключением загородных стационарных де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ских оздоро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2 508,40000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1 162,64380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1 162,64380</w:t>
            </w:r>
          </w:p>
        </w:tc>
      </w:tr>
      <w:tr w:rsidR="00A14045" w:rsidRPr="00AD67BD" w:rsidTr="00A14045">
        <w:trPr>
          <w:cantSplit/>
          <w:trHeight w:val="9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1 162,64380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1 162,64380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1 314,34020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1 314,34020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1 314,34020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1 314,34020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31,41600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31,41600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31,41600</w:t>
            </w:r>
          </w:p>
        </w:tc>
      </w:tr>
      <w:tr w:rsidR="00A14045" w:rsidRPr="00AD67BD" w:rsidTr="00A14045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31,41600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и городских округов в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A14045" w:rsidRPr="00AD67BD" w:rsidTr="00A14045">
        <w:trPr>
          <w:cantSplit/>
          <w:trHeight w:val="6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A14045" w:rsidRPr="00AD67BD" w:rsidTr="00A14045">
        <w:trPr>
          <w:cantSplit/>
          <w:trHeight w:val="9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1 829,17910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354,97910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354,97910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354,97910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354,97910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1 474,20000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1 474,20000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1 474,20000</w:t>
            </w:r>
          </w:p>
        </w:tc>
      </w:tr>
      <w:tr w:rsidR="00A14045" w:rsidRPr="00AD67BD" w:rsidTr="00A14045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1 474,20000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37,60000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на капитальный (текущий) 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монт и содержание сибиреязвенных захор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нений и скотомогильников (биотермических ям)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84,43300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84,43300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84,43300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84,43300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84,43300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мер социальной поддержки по оплате коммунальных услуг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ским работникам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тельных организаций, специалистам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учреждений культуры, прожива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щим и работающим в сельских населенных пунктах, рабочих посел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5 622,27000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4 622,27000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272,27000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272,27000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272,27000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A14045" w:rsidRPr="00AD67BD" w:rsidTr="00A14045">
        <w:trPr>
          <w:cantSplit/>
          <w:trHeight w:val="19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ной ситуации, на отдых и оздоровления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27,43800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27,43800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27,43800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27,43800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27,43800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1 091,60000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1 091,60000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1 091,60000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1 091,60000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1 091,60000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отдельного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венного полномочия на капитальный (тек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щий) ремонт и содержание сибиреязвенных захоронений и скотомогильников (биотерм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ческих ям)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12,66500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9,72700</w:t>
            </w:r>
          </w:p>
        </w:tc>
      </w:tr>
      <w:tr w:rsidR="00A14045" w:rsidRPr="00AD67BD" w:rsidTr="00A14045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9,72700</w:t>
            </w:r>
          </w:p>
        </w:tc>
      </w:tr>
      <w:tr w:rsidR="00A14045" w:rsidRPr="00AD67BD" w:rsidTr="00A14045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9,72700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9,72700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2,93800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2,93800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2,93800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2,93800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чий по обеспечению жилыми помещениями детей-сирот и детей, оставшихся без попеч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родителей, лиц из числа детей-сирот и детей, оставшихся без попечения родителей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3,57143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3,57143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3,57143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3,57143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денежного содержания и иные выплаты работникам государстве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1,07857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1,07857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1,07857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1,07857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31,71057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31,71057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31,71057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31,71057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энергетических ресурсов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2,93943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2,93943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2,93943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2,93943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денных расходов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1 583,63688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46,54040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46,54040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46,54040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46,54040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604,67200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604,67200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604,67200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604,67200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нансовое обеспечение государственного (м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ниципального) задания на оказание госуда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ственных (муниципальных) услуг (выполн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140,43800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100,17800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100,17800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100,17800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10,26000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10,26000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10,26000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132,14500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132,14500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132,14500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102,15500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29,99000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659,84148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659,84148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659,84148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659,84148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преждению чрезвычайных ситуаций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771,36312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592,33930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565,33930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565,33930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565,33930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106,52160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106,52160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106,52160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106,52160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72,50222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72,50222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72,50222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72,50222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чрезвычайных ситуаций и последствий стихийных бедствий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12 430,58982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84,81600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84,81600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84,81600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84,81600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84,81600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поощрение муниципальных районов и городских округов в Республике Бурятия по итогам "Комплексной оценки уровня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тия муниципальных районов и городских округов в Республике Бурятия"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дотации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дотации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Финансовая поддержка ТОС посредством республиканского конкурса "Лучшее терр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ториальное общественное самоуправление"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3 205,00000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3 205,00000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3 205,00000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3 205,00000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3 205,00000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вий природного и техногенного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1 450,00000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1 450,00000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безопасность и правоохран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1 450,00000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1 449,46000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0,54000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татских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ты труда государственных (муниципальных) органов, лицам, привлекаемым согласно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ставительных) органов государственной вл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сти и представительных органов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собных и одаренных школьников в райо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ных, региональных, всероссийских олимпи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дах, научных конференциях, творческих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ставках, различных конкурсах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снабжения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300,23800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300,23800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300,23800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300,23800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1 199,76200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1 199,76200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1 199,76200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1 199,76200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нием обязательств органов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4,88682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4,88682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4,88682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4,88682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4,88682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уличного освещения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зической культуре и спорту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1 465,33700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1 125,47000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1 125,47000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1 125,47000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1 125,47000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хованию на выплаты по оплате труда рабо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ников и иные выплаты работникам 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339,86700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339,86700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339,86700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339,86700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зовательных организаций педагогическими работниками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2 893,00000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2 893,00000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образования "Мухоршиби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2 893,00000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</w:t>
            </w:r>
            <w:r>
              <w:rPr>
                <w:szCs w:val="20"/>
              </w:rPr>
              <w:t>к</w:t>
            </w:r>
            <w:r>
              <w:rPr>
                <w:szCs w:val="20"/>
              </w:rPr>
              <w:t>тера бюджетам бюджетной системы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2 893,00000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2 893,00000</w:t>
            </w:r>
          </w:p>
        </w:tc>
      </w:tr>
      <w:tr w:rsidR="00A14045" w:rsidRPr="00AD67BD" w:rsidTr="00A14045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045" w:rsidRDefault="00A14045" w:rsidP="00A1404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1 190 876,99547</w:t>
            </w:r>
          </w:p>
        </w:tc>
      </w:tr>
    </w:tbl>
    <w:p w:rsidR="006F2A16" w:rsidRPr="00AD67BD" w:rsidRDefault="006F2A16" w:rsidP="006F2A16">
      <w:pPr>
        <w:jc w:val="right"/>
        <w:outlineLvl w:val="0"/>
        <w:rPr>
          <w:color w:val="FF0000"/>
        </w:rPr>
      </w:pPr>
    </w:p>
    <w:p w:rsidR="006F2A16" w:rsidRDefault="006F2A16" w:rsidP="006F2A16">
      <w:pPr>
        <w:jc w:val="right"/>
        <w:outlineLvl w:val="0"/>
        <w:rPr>
          <w:rFonts w:cs="Times New Roman"/>
          <w:szCs w:val="20"/>
        </w:rPr>
      </w:pPr>
    </w:p>
    <w:p w:rsidR="006F2A16" w:rsidRDefault="006F2A16" w:rsidP="006F2A16">
      <w:pPr>
        <w:jc w:val="right"/>
        <w:outlineLvl w:val="0"/>
        <w:rPr>
          <w:color w:val="FF0000"/>
        </w:rPr>
      </w:pPr>
    </w:p>
    <w:p w:rsidR="006F2A16" w:rsidRDefault="006F2A16" w:rsidP="006F2A16">
      <w:pPr>
        <w:jc w:val="right"/>
        <w:outlineLvl w:val="0"/>
        <w:rPr>
          <w:color w:val="FF0000"/>
        </w:rPr>
      </w:pPr>
    </w:p>
    <w:p w:rsidR="00236906" w:rsidRDefault="00236906" w:rsidP="006F2A16">
      <w:pPr>
        <w:jc w:val="right"/>
        <w:outlineLvl w:val="0"/>
        <w:rPr>
          <w:color w:val="FF0000"/>
        </w:rPr>
      </w:pPr>
    </w:p>
    <w:p w:rsidR="00236906" w:rsidRDefault="00236906" w:rsidP="006F2A16">
      <w:pPr>
        <w:jc w:val="right"/>
        <w:outlineLvl w:val="0"/>
        <w:rPr>
          <w:color w:val="FF0000"/>
        </w:rPr>
      </w:pPr>
    </w:p>
    <w:p w:rsidR="00236906" w:rsidRDefault="00236906" w:rsidP="006F2A16">
      <w:pPr>
        <w:jc w:val="right"/>
        <w:outlineLvl w:val="0"/>
        <w:rPr>
          <w:color w:val="FF0000"/>
        </w:rPr>
      </w:pPr>
    </w:p>
    <w:p w:rsidR="00236906" w:rsidRDefault="00236906" w:rsidP="006F2A16">
      <w:pPr>
        <w:jc w:val="right"/>
        <w:outlineLvl w:val="0"/>
        <w:rPr>
          <w:color w:val="FF0000"/>
        </w:rPr>
      </w:pPr>
    </w:p>
    <w:p w:rsidR="00236906" w:rsidRDefault="00236906" w:rsidP="006F2A16">
      <w:pPr>
        <w:jc w:val="right"/>
        <w:outlineLvl w:val="0"/>
        <w:rPr>
          <w:color w:val="FF0000"/>
        </w:rPr>
      </w:pPr>
    </w:p>
    <w:p w:rsidR="00236906" w:rsidRDefault="00236906" w:rsidP="006F2A16">
      <w:pPr>
        <w:jc w:val="right"/>
        <w:outlineLvl w:val="0"/>
        <w:rPr>
          <w:color w:val="FF0000"/>
        </w:rPr>
      </w:pPr>
    </w:p>
    <w:p w:rsidR="00236906" w:rsidRDefault="00236906" w:rsidP="006F2A16">
      <w:pPr>
        <w:jc w:val="right"/>
        <w:outlineLvl w:val="0"/>
        <w:rPr>
          <w:color w:val="FF0000"/>
        </w:rPr>
      </w:pPr>
    </w:p>
    <w:p w:rsidR="00236906" w:rsidRDefault="00236906" w:rsidP="006F2A16">
      <w:pPr>
        <w:jc w:val="right"/>
        <w:outlineLvl w:val="0"/>
        <w:rPr>
          <w:color w:val="FF0000"/>
        </w:rPr>
      </w:pPr>
    </w:p>
    <w:p w:rsidR="00236906" w:rsidRDefault="00236906" w:rsidP="006F2A16">
      <w:pPr>
        <w:jc w:val="right"/>
        <w:outlineLvl w:val="0"/>
        <w:rPr>
          <w:color w:val="FF0000"/>
        </w:rPr>
      </w:pPr>
    </w:p>
    <w:p w:rsidR="006F2A16" w:rsidRPr="007F1B99" w:rsidRDefault="006F2A16" w:rsidP="006F2A16">
      <w:pPr>
        <w:jc w:val="right"/>
        <w:outlineLvl w:val="0"/>
        <w:rPr>
          <w:rFonts w:cs="Times New Roman"/>
          <w:szCs w:val="20"/>
        </w:rPr>
      </w:pPr>
      <w:r w:rsidRPr="007F1B99">
        <w:rPr>
          <w:rFonts w:cs="Times New Roman"/>
          <w:szCs w:val="20"/>
        </w:rPr>
        <w:lastRenderedPageBreak/>
        <w:t xml:space="preserve">Приложение </w:t>
      </w:r>
      <w:r>
        <w:rPr>
          <w:rFonts w:cs="Times New Roman"/>
          <w:szCs w:val="20"/>
        </w:rPr>
        <w:t>7</w:t>
      </w:r>
      <w:r w:rsidRPr="007F1B99">
        <w:rPr>
          <w:rFonts w:cs="Times New Roman"/>
          <w:szCs w:val="20"/>
        </w:rPr>
        <w:t xml:space="preserve">    </w:t>
      </w:r>
    </w:p>
    <w:p w:rsidR="006F2A16" w:rsidRPr="00DB2852" w:rsidRDefault="006F2A16" w:rsidP="006F2A16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6F2A16" w:rsidRPr="00DB2852" w:rsidRDefault="006F2A16" w:rsidP="006F2A16">
      <w:pPr>
        <w:jc w:val="right"/>
      </w:pPr>
      <w:r w:rsidRPr="00DB2852">
        <w:t>МО «Мухоршибирский район»</w:t>
      </w:r>
    </w:p>
    <w:p w:rsidR="006F2A16" w:rsidRPr="00DB2852" w:rsidRDefault="006F2A16" w:rsidP="006F2A16">
      <w:pPr>
        <w:jc w:val="right"/>
      </w:pPr>
      <w:r w:rsidRPr="00DB2852">
        <w:t>«О районном бюджете на 20</w:t>
      </w:r>
      <w:r>
        <w:t>22</w:t>
      </w:r>
      <w:r w:rsidRPr="00DB2852">
        <w:t xml:space="preserve"> год</w:t>
      </w:r>
    </w:p>
    <w:p w:rsidR="006F2A16" w:rsidRPr="00DB2852" w:rsidRDefault="006F2A16" w:rsidP="006F2A16">
      <w:pPr>
        <w:jc w:val="right"/>
      </w:pPr>
      <w:r w:rsidRPr="00DB2852">
        <w:t xml:space="preserve"> и на плановый период 20</w:t>
      </w:r>
      <w:r>
        <w:t>23</w:t>
      </w:r>
      <w:r w:rsidRPr="00DB2852">
        <w:t xml:space="preserve"> и 20</w:t>
      </w:r>
      <w:r>
        <w:t>24</w:t>
      </w:r>
      <w:r w:rsidRPr="00DB2852">
        <w:t xml:space="preserve"> годов»</w:t>
      </w:r>
    </w:p>
    <w:p w:rsidR="006F2A16" w:rsidRPr="00DB2852" w:rsidRDefault="006F2A16" w:rsidP="006F2A16">
      <w:pPr>
        <w:jc w:val="right"/>
      </w:pPr>
      <w:r>
        <w:t xml:space="preserve"> от 29 декабря 2021 года № </w:t>
      </w:r>
      <w:r w:rsidR="00272AFF">
        <w:t>130</w:t>
      </w:r>
    </w:p>
    <w:p w:rsidR="006F2A16" w:rsidRPr="007F1B99" w:rsidRDefault="006F2A16" w:rsidP="006F2A16">
      <w:pPr>
        <w:jc w:val="right"/>
      </w:pPr>
      <w:r w:rsidRPr="007F1B99">
        <w:t xml:space="preserve">                                  </w:t>
      </w:r>
    </w:p>
    <w:p w:rsidR="006F2A16" w:rsidRPr="007F1B99" w:rsidRDefault="006F2A16" w:rsidP="006F2A16">
      <w:pPr>
        <w:jc w:val="right"/>
      </w:pPr>
      <w:r w:rsidRPr="007F1B99">
        <w:t xml:space="preserve">                                  </w:t>
      </w:r>
    </w:p>
    <w:p w:rsidR="006F2A16" w:rsidRPr="007F1B99" w:rsidRDefault="006F2A16" w:rsidP="006F2A16">
      <w:pPr>
        <w:jc w:val="right"/>
      </w:pPr>
    </w:p>
    <w:tbl>
      <w:tblPr>
        <w:tblW w:w="10137" w:type="dxa"/>
        <w:tblInd w:w="-106" w:type="dxa"/>
        <w:tblLayout w:type="fixed"/>
        <w:tblLook w:val="00A0"/>
      </w:tblPr>
      <w:tblGrid>
        <w:gridCol w:w="4892"/>
        <w:gridCol w:w="568"/>
        <w:gridCol w:w="424"/>
        <w:gridCol w:w="567"/>
        <w:gridCol w:w="1417"/>
        <w:gridCol w:w="567"/>
        <w:gridCol w:w="1702"/>
      </w:tblGrid>
      <w:tr w:rsidR="006F2A16" w:rsidRPr="007F1B99" w:rsidTr="00430FF6">
        <w:trPr>
          <w:cantSplit/>
          <w:trHeight w:val="255"/>
        </w:trPr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2A16" w:rsidRPr="00FD1B97" w:rsidRDefault="006F2A16" w:rsidP="006F2A16">
            <w:pPr>
              <w:spacing w:line="200" w:lineRule="exac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D1B97">
              <w:rPr>
                <w:b/>
                <w:bCs/>
                <w:sz w:val="24"/>
                <w:szCs w:val="24"/>
                <w:lang w:eastAsia="ru-RU"/>
              </w:rPr>
              <w:t>Ведомственная  структура расходов районного бюджета на 202</w:t>
            </w: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FD1B97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F2A16" w:rsidRPr="007F1B99" w:rsidTr="00430FF6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A16" w:rsidRPr="007F1B99" w:rsidRDefault="006F2A16" w:rsidP="006F2A16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A16" w:rsidRPr="007F1B99" w:rsidRDefault="006F2A16" w:rsidP="006F2A16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A16" w:rsidRPr="007F1B99" w:rsidRDefault="006F2A16" w:rsidP="006F2A16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A16" w:rsidRPr="007F1B99" w:rsidRDefault="006F2A16" w:rsidP="006F2A16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A16" w:rsidRPr="007F1B99" w:rsidRDefault="006F2A16" w:rsidP="006F2A16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A16" w:rsidRPr="007F1B99" w:rsidRDefault="006F2A16" w:rsidP="006F2A16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A16" w:rsidRPr="007F1B99" w:rsidRDefault="006F2A16" w:rsidP="006F2A16">
            <w:pPr>
              <w:spacing w:line="200" w:lineRule="exact"/>
              <w:jc w:val="right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(тыс. руб.)</w:t>
            </w:r>
          </w:p>
        </w:tc>
      </w:tr>
      <w:tr w:rsidR="006F2A16" w:rsidRPr="007F1B99" w:rsidTr="00430FF6">
        <w:trPr>
          <w:cantSplit/>
          <w:trHeight w:val="1452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16" w:rsidRPr="007F1B99" w:rsidRDefault="006F2A16" w:rsidP="006F2A16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A16" w:rsidRPr="007F1B99" w:rsidRDefault="006F2A16" w:rsidP="006F2A16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7F1B99">
              <w:rPr>
                <w:b/>
                <w:bCs/>
                <w:sz w:val="14"/>
                <w:szCs w:val="14"/>
                <w:lang w:eastAsia="ru-RU"/>
              </w:rPr>
              <w:t>Гла</w:t>
            </w:r>
            <w:r w:rsidRPr="007F1B99">
              <w:rPr>
                <w:b/>
                <w:bCs/>
                <w:sz w:val="14"/>
                <w:szCs w:val="14"/>
                <w:lang w:eastAsia="ru-RU"/>
              </w:rPr>
              <w:t>в</w:t>
            </w:r>
            <w:r w:rsidRPr="007F1B99">
              <w:rPr>
                <w:b/>
                <w:bCs/>
                <w:sz w:val="14"/>
                <w:szCs w:val="14"/>
                <w:lang w:eastAsia="ru-RU"/>
              </w:rPr>
              <w:t>ный распоря-дитель, распоря-дитель бюджет-ных средств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A16" w:rsidRPr="007F1B99" w:rsidRDefault="006F2A16" w:rsidP="006F2A16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A16" w:rsidRPr="007F1B99" w:rsidRDefault="006F2A16" w:rsidP="006F2A16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A16" w:rsidRPr="007F1B99" w:rsidRDefault="006F2A16" w:rsidP="006F2A16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Целевая ст</w:t>
            </w:r>
            <w:r w:rsidRPr="007F1B99">
              <w:rPr>
                <w:b/>
                <w:bCs/>
                <w:lang w:eastAsia="ru-RU"/>
              </w:rPr>
              <w:t>а</w:t>
            </w:r>
            <w:r w:rsidRPr="007F1B99">
              <w:rPr>
                <w:b/>
                <w:bCs/>
                <w:lang w:eastAsia="ru-RU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A16" w:rsidRPr="007F1B99" w:rsidRDefault="006F2A16" w:rsidP="006F2A16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Вид расх</w:t>
            </w:r>
            <w:r w:rsidRPr="007F1B99">
              <w:rPr>
                <w:b/>
                <w:bCs/>
                <w:lang w:eastAsia="ru-RU"/>
              </w:rPr>
              <w:t>о</w:t>
            </w:r>
            <w:r w:rsidRPr="007F1B99">
              <w:rPr>
                <w:b/>
                <w:bCs/>
                <w:lang w:eastAsia="ru-RU"/>
              </w:rPr>
              <w:t>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A16" w:rsidRPr="007F1B99" w:rsidRDefault="006F2A16" w:rsidP="006F2A16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Сумма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Респу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44 289,31717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6 362,52000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5 912,52000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5 912,52000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печения реализации полномочий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583,60000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5 152,52000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3 754,90000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2 876,60000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878,30000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1 397,62000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1 073,44100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324,17900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4 163,23200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4 163,23200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4 163,23200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4 163,23200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4 163,23200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4 163,23200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17,75342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33 745,81175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субъектов Российской Федерации 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20 061,84815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20 061,84815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20 061,84815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20 061,84815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61,84815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61,84815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поощрение муниципальных районов и городских округов в Республике Бурятия по итогам "Комплек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ной оценки уровня развития муниципальных районов и городских округов в Республике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13 283,96360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тие" на 2015-2017 годы 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8 929,77000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8 929,77000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8 929,77000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8 929,77000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8 929,77000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4 104,19360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711,19360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604,67200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604,67200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106,52160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106,52160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3 393,00000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расходам уличного 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вещения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2 893,00000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2 893,00000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 Ре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122 976,84865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3 135,40000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3 135,40000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3 135,40000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3 135,40000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3 135,40000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3 077,20000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58,20000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41 664,82862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Транспорт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12 435,24900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12 435,24900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12 435,24900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12 435,24900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Возмещение затрат на уплату лизинговых платежей в связи с приобретением специализированных тран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портных средств для содержания автомобильных 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12 435,24900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12 435,24900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27 799,78962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27 727,28740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27 727,28740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18 191,54891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автомобильных дорог общего пользов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местного значения, в том числе обеспечение безопасности дорожного движения и аварийно - во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становительные работы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08201743Д0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08201S21Д0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489,05000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13 902,49891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956,38176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12 946,11715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9 535,73849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72,50222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72,50222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72,50222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72,50222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1 429,79000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строительной деятельности на территории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пального образования "Мухоршибирский район" на 2015 -2017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1 426,59000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нужд в области геод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626,59000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рового учета недвижимости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251,59000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 и услуг для обеспечения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нужд в области геод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251,59000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стровых работ в отношении земельных участков,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дарственных (муниципальных) нужд в области геод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зии и картографии вне рамок государственного об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печения реализации полномочий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по регулированию тарифов на перевозки 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3,20000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63 494,90171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22 446,94353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20 946,94353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20 946,94353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мами (ремонт оборудования водокачек)"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8 659,91020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1 548,77420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1 548,77420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бюджетам муниципальных образований на модернизацию объектов водоснабжения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7 111,13600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7 111,13600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2 303,70000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2 303,70000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2 303,70000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1 113,56560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низации, капитальному ремонту и подготовке к от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пительному сезону объектов коммунальной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структуры, находящихся в муниципальной собстве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1 113,56560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1 113,56560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низации, капитальному ремонту и подготовке к от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пительному сезону объектов коммунальной инфр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структуры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8 869,76773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сетей теплоснаюжения от ТК12-3 до ТК 12-6п. Саган-Нур Мухоршибирского района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8 869,76773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4 338,39253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21257S2980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4 531,37520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300,23800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1 199,76200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35 692,65218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"Ликвидация несанкционир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ванных свалок"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Ликвидация несанкционированных свалок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"Комплексное развитие сельских территорий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29 697,00000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"Благоустройство сельских территорий"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29 697,00000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тия центров экономического роста субъектов Росси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ской Федерации, входящих в состав Дальневосточн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федерального округа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 муниципальным образованиям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республиканс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менной городской среды на территории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ного образования "Мухоршибирский район" на 2018-2024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4 868,65218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4 868,65218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4 868,65218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4 868,65218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5 223,30600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5 223,30600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5 223,30600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3 582,30000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2 751,38300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830,91700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1 641,00600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1 260,37300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380,63300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2 682,74032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2 682,74032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окружающей среды и природных ресурсов"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2 682,74032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 полигонов твердых бытовых отходов"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расходных обязательств муниципальных образований на содержание объектов размещения твердых коммунальных отходов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02001S2Д10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2 182,74000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Обустройство контейнерных площадок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500,00032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02007S2140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500,00032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02007S2140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500,00032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3,57143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1,07857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31,71057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2,93943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11 959,67800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11 959,67800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автономного учреждения плавательного бассейна "Горняк" в 2015-2017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2 646,78800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2 646,78800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2 646,78800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2 646,78800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9 312,89000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"Спорт - норма жизни"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9 312,89000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и модернизация объектов спортивной и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фраструктуры региональной собственности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пальной собственности) для занятий физической культурой и спортом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9 312,89000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9 312,89000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79 434,08767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45 214,10336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2 024,63600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2 024,63600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2 024,63600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1 314,60000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1 009,67000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304,93000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710,03600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545,34300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164,69300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рации, высших исполнительных органов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власти субъектов Российской Федерации,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11 031,47240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11 031,47240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11 031,47240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9 117,15640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7 002,40000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2 114,75640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1 914,31600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1 470,28900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444,02700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804,84148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804,84148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804,84148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659,84148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659,84148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вычайных ситуаций и последствий стихийных бедс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31 353,15348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10 409,21318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печения реализации полномочий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1 406,00000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214,20000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135,79200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41,00800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нению, формированию, учету и использованию 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974,10000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677,19000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данию и организации деятельности администрати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217,70000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131,71000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39,78000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1 645,11318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1 645,11318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1 309,56118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0,55200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правовой деятельности а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министрации района и структурных подразделений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7 358,10000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(финансово - правовой отдел)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7 358,10000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5 562,98100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1 695,11900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Правительства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1 286,19569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1 286,19569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1 286,19569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19 657,74461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18 956,16209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15 262,58709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5 615,46500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1 695,87000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297,38709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5 633,46110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энергетических ресурсов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1 827,90390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162,00000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29,50000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поощрение муниципальных районов и городских округов в Республике Бурятия по итогам "Комплексной оценки уровня развития 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районов и городских округов в Республике Бур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1 570,07000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1 570,07000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 (учреждений хозяйственного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служивания)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2 123,50500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1 630,95600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492,54900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611,87970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46,54040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46,54040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565,33930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565,33930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89,70282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84,81600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84,81600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4,88682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4,88682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1 509,46000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"Противодействие экстремизму и профилактика терроризма на территории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на 2022-2026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комплектов плакатов, печатных памяток антитеррористической направленности и по тематике профилактики прот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водействия экстремизму для распространения среди жителей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комплектов плакатов, печатных пам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ток антитеррористической направленности и по тем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тике профилактики противодействия экстремизму для распространения среди жителей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1 499,46000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1 499,46000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1 499,46000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1 449,46000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туаций природного и техногенного характера, пожа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ная безопасность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0,54000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959,46666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959,46666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тие" на 2015-2017 годы 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вития и поддержки предпринимательства 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управленческой команды по развитию моногорода п. Саган-Нур"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управленческой 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манды по развитию моногорода п. Саган-Нур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политики, связанной с развитием моног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Мероприятия, связанные с реализацией политики ра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вития моногородов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0110580100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средств для выявления нарушений режимов охраны леса"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по охране правопорядка и общественной безопа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"Формирование и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тие благоприятного инвестиционного имиджа 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ципального образования "Мухоршибирский район" на 2017 - 2024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209,46666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териала об инвестиционном потенциале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209,46666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зентационного баннера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209,46666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209,46666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551,04100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249,00000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249,00000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Совершенствование нормативной правовой базы по вопросам муниципальной службы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249,00000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вышения квалификации лиц, замещающих выборные муниципальные должности и муниципальных служ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249,00000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302,04100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302,04100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25,50000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128,50000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развитие добровольческого движения, молодежн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парламентаризма, студенческого самоуправления, поддержку молодежных общественных организаций"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регионального проекта "С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циальная активность"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0500583890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102,04100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5 673,93010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272,27000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272,27000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272,27000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272,27000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272,27000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2 555,41650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2 555,41650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2 555,41650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жилья или строительство индивидуального жил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2 555,41650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2 555,41650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2 846,24360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73,16058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131,50000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245,33942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бирского района" на 2015-2024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2 196,24360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печения реализации полномочий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1 998,60000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ганизации деятельности комиссий по делам несове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677,18000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3,45000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204,51400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114,15600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197,64360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197,64360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151,80000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45,84360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20 039,37355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1 340,00000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1 340,00000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1 340,00000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1 340,00000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701,00000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349,00000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1 465,33700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1 465,33700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1 465,33700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1 465,33700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1 125,47000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339,86700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17 234,03655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муниципального бюджетного учре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дения"Мухоршибирская спортивная школа"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17 204,03655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16 999,86500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4 422,39500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4 422,39500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муниципальным учреждениям, реализу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щим программы спортивной подготовки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9 427,11300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26001S2E90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9 427,11300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3 150,35700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3 150,35700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"Спорт - норма жизни"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204,17155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тивных сборных команд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204,17155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204,17155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2 281,17300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2 281,17300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2 281,17300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2 281,17300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2 281,17300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2 281,17300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Финансовая поддержка ТОС посредством республ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канского конкурса "Лучшее территориальное общес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843 498,31626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838 948,31626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176 680,93986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176 578,78486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176 578,78486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общеобразовательных программ дошкольного образования в соответствии с муниципальным зад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130 492,10086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7 920,40991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5 906,52380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2 013,88611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510,70000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326,85000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183,85000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72 671,20000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55 568,80000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17 102,40000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40 871,20000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30 887,93392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9 983,26608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8 518,59095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6 808,91580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1 709,67515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повышение надежности и увеличение сроков эк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плуатации строений в целях безопасности (разработка проектно-сметной документации и обследование 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ний учреждений дошкольного образования)"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46 086,68400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капитальный ремонт муниципальных дошкольных 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03104S2И60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46 086,68400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03104S2И60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46 086,68400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102,15500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102,15500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102,15500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102,15500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612 908,93900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609 658,81480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609 658,81480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363 833,89762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22 499,27437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21 226,97364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1 272,30073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3 587,12420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3 462,60154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124,52266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щего, основного общего, среднего общего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 в муниципальных общеобразовательных орган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зациях, дополнительного образования детей в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210 090,70000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172 433,71090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37 656,98910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18 193,60000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16 488,80000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1 704,80000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85 620,30000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73 733,70000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11 886,60000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21 842,89905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18 437,71900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3 405,18005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30 708,90000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и муниципальных  общеобразовательных у</w:t>
            </w:r>
            <w:r>
              <w:rPr>
                <w:szCs w:val="20"/>
              </w:rPr>
              <w:t>ч</w:t>
            </w:r>
            <w:r>
              <w:rPr>
                <w:szCs w:val="20"/>
              </w:rPr>
              <w:t>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25 761,50000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21 006,10000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4 755,40000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лизующих образовательные программы начального  общего, основного общего, среднего общего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4 474,10000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3 645,40000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828,70000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Ежемесячное денежное вознаграждение за классное руководство педагогическим работникам государс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венных и муниципальных общеобразовательных о</w:t>
            </w:r>
            <w:r>
              <w:rPr>
                <w:szCs w:val="20"/>
              </w:rPr>
              <w:t>р</w:t>
            </w:r>
            <w:r>
              <w:rPr>
                <w:szCs w:val="20"/>
              </w:rPr>
              <w:t>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473,30000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380,20000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0320274490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93,10000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34 897,36000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бесплатного горячего питания обуча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18 073,80000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12 806,40000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5 267,40000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обучающихся, пол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16 590,40000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03203S2К90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4 090,40000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компенсации питания родителям (з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конным представителям) обучающихся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общеобразовательных организациях, име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щих статус обучающихся с ограниченными возмо</w:t>
            </w:r>
            <w:r>
              <w:rPr>
                <w:szCs w:val="20"/>
              </w:rPr>
              <w:t>ж</w:t>
            </w:r>
            <w:r>
              <w:rPr>
                <w:szCs w:val="20"/>
              </w:rPr>
              <w:t>ностями здоровья, обучение которых организовано на дому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03203S2Л40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233,16000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4 270,47170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перевозок учащихся, проживающих в отдаленных селах, к месту учебы и обратно по общ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4 270,47170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4 237,73247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32,73923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повышение надежности и увеличение сроков эк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плуатации строений в целях безопасности: разработка проектно-сметной документации и обследование 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ний общеобразовательных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158 148,67448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Модернизация школьных систем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155 809,37100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95 537,82549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60 271,54551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2 339,30348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2 339,30348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"Успех каждого ребенка"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17 799,51100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местным бюджетам на создание центров цифрового образования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17 799,51100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032E452190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17 799,51100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по охране правопорядка и общественной безопа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2 950,12420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2 819,95620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лагерях, оздоровительных лагерях с дневным пребыванием и иных детских лагерях сезонного де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1 345,75620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1 314,34020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31,41600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1 474,20000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1 474,20000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130,16800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130,16800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100,17800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29,99000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19 943,99350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19 943,99350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19 943,99350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18 147,13750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бот) по предоставлению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7 829,30150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7 829,30150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увеличение фонда оплаты труда педагогических работников муниципальных организаций дополн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6 342,90000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3 947,53600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3 947,53600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повышение надежности и увеличение сроков эк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плуатации строений в целях безопасности: разработка проектно-сметной документации и обследование зд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ний учреждений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1 796,85600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1 796,85600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1 796,85600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обеспечение муниципальных общеобразовател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 организаций педагогическими работниками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277,55000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1 645,06090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1 545,06090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1 545,06090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лагерях, оздоровительных лагерях с дневным пребыванием и иных детских лагерях сезонного де</w:t>
            </w:r>
            <w:r>
              <w:rPr>
                <w:szCs w:val="20"/>
              </w:rPr>
              <w:t>й</w:t>
            </w:r>
            <w:r>
              <w:rPr>
                <w:szCs w:val="20"/>
              </w:rPr>
              <w:t>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1 162,64380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1 162,64380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354,97910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354,97910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тей, находящихся в трудной жизненной ситуации, на отдых и оздоровления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27,43800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27,43800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27 491,83300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25 360,97400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"Обеспечение финансово - хозяйс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венной деятельности"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25 360,97400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качественной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25 360,97400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(централизованная бухгалтерия)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9 383,73500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6 755,34900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2 040,19100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585,18879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0,00621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13 977,23900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9 272,53200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2 800,64800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1 823,70261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Премии и гранты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3,99600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1,50400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20,05639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1 536,10000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03601S2160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463,90000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1 626,15900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1 626,15900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885,60000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680,18000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205,42000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740,55900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568,78600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171,77300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504,70000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67,10000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33,50000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</w:t>
            </w:r>
            <w:r>
              <w:rPr>
                <w:szCs w:val="20"/>
              </w:rPr>
              <w:t>ы</w:t>
            </w:r>
            <w:r>
              <w:rPr>
                <w:szCs w:val="20"/>
              </w:rPr>
              <w:t>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23,50000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37,60000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37,60000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</w:t>
            </w:r>
            <w:r>
              <w:rPr>
                <w:szCs w:val="20"/>
              </w:rPr>
              <w:t>б</w:t>
            </w:r>
            <w:r>
              <w:rPr>
                <w:szCs w:val="20"/>
              </w:rPr>
              <w:t>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83 569,64572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туризма"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"Благоустройство территорий, прилегающих к местам туристского показа 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пальном образовании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благоустройство территорий, прилегающих к ме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там туристского показа в муниципальных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ниях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12403S2610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925,58200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14 497,45800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14 497,45800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14 487,19800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14 487,19800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14 487,19800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бот) по предоставлению дополнительного образов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5 719,94500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5 719,94500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251,71300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251,71300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ских работников муниципальных учреждений допо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нительного образования отрасли «Культура» в целях выполнения Указа Президента Российской Федерации от 1 июня 2012 года № 761 «О Национальной страт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6 814,10000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344,22500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6 469,87500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1 701,44000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1 701,44000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10,26000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67 296,60572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65 697,02472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65 697,02472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50 137,93472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43 304,24537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21 575,90537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128,10000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21 447,80537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1 298,90000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1 298,90000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14 521,30000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3 852,16668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10 669,13332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5 908,14000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5 908,14000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1 011,93137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материально-технической базы СДК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1 011,93137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1 011,93137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3 879,51500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Строительство сельских Домов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364,97500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364,97500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ный ремонт, реконструкцию, строительство объектов образования, физической культуры и спорта, культ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3 514,54000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3 514,54000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Федеральный проект "Культурная среда"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1 835,86000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1 835,86000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1 835,86000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ФП "Творческие люди"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106,38298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121A255190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106,38298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121A255190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106,38298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15 559,09000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15 375,52700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5 544,50000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5 544,50000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расходных обязательств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(городских округов) на содержание и обеспечение деятельности (оказание услуг) мун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733,78700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733,78700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7 819,20000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3 892,53332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3 926,66668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1 278,04000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1 278,04000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183,56300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183,56300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183,56300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1 599,58100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1 599,58100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1 599,58100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892,60000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685,56000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207,04000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706,98100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542,99600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163,98500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3 829,25542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3 829,25542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 государственной власти и представ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2 117,80500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1 917,80500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1 917,80500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407,60000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313,10000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94,50000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591,90500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454,61200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137,29300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311,45042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311,45042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печения реализации полномочий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127,94766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127,94766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98,27112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29,67654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183,50276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183,50276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140,93903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42,56373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12 001,81500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11 102,13500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10 877,13500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</w:t>
            </w:r>
            <w:r>
              <w:rPr>
                <w:szCs w:val="20"/>
              </w:rPr>
              <w:t>ш</w:t>
            </w:r>
            <w:r>
              <w:rPr>
                <w:szCs w:val="20"/>
              </w:rPr>
              <w:t>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2 365,90300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печения реализации полномочий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18,10000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поддержке сельскох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зяйственного производства органам местного сам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1,70000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>дарственного полномочия по отлову, транспортиро</w:t>
            </w:r>
            <w:r>
              <w:rPr>
                <w:szCs w:val="20"/>
              </w:rPr>
              <w:t>в</w:t>
            </w:r>
            <w:r>
              <w:rPr>
                <w:szCs w:val="20"/>
              </w:rPr>
              <w:t>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16,40000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12,57900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3,82100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2 347,80300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1 310,00000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1 006,14500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303,85500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1 037,80300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797,08400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240,71900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Правительства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4 609,53400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4 609,53400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87100P0100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4 609,53400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1 401,69800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1 401,69800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мочия по поддержке сельскохозяйственного прои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</w:t>
            </w:r>
            <w:r>
              <w:rPr>
                <w:szCs w:val="20"/>
              </w:rPr>
              <w:t>л</w:t>
            </w:r>
            <w:r>
              <w:rPr>
                <w:szCs w:val="20"/>
              </w:rPr>
              <w:t>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отдельного государственного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мочия на капитальный (текущий) ремонт и содерж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ние сибиреязвенных захоронений и скотомогильн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ков (биотермических ям)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84,43300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84,43300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мочия по отлову, транспортировке и содержанию бе</w:t>
            </w:r>
            <w:r>
              <w:rPr>
                <w:szCs w:val="20"/>
              </w:rPr>
              <w:t>з</w:t>
            </w:r>
            <w:r>
              <w:rPr>
                <w:szCs w:val="20"/>
              </w:rPr>
              <w:t>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1 091,60000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1 091,60000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отдельного государственного полномочия на капитальный (текущий) ремонт и 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держание сибиреязвенных захоронений и скотом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гильников (биотермических ям)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12,66500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9,72700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2,93800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2024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Сокращение наркосырьевой базы, в том числе с пр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менением химического способа уничтожения дик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09020S2570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225,00000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649,68000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649,68000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"Комплексное развитие сельских территорий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649,68000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"Благоустройство сельских территорий"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649,68000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комплексного развития сельских терр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торий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649,68000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18002L5760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649,68000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Контрольно - счетная палата муниципального образ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1 277,70958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1 277,70958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1 189,70958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1 189,70958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муниципальных функций в целях обе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печения реализации полномочий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645,24634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645,24634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498,12388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24004С0100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147,12246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544,46324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204,99724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148,16097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56,83627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ных бюджетов по социально значимым и первооч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339,46600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</w:t>
            </w:r>
            <w:r>
              <w:rPr>
                <w:szCs w:val="20"/>
              </w:rPr>
              <w:t>ь</w:t>
            </w:r>
            <w:r>
              <w:rPr>
                <w:szCs w:val="20"/>
              </w:rPr>
              <w:t>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260,72700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78,73900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88,00000</w:t>
            </w:r>
          </w:p>
        </w:tc>
      </w:tr>
      <w:tr w:rsidR="000D18B1" w:rsidRPr="00AD67BD" w:rsidTr="000D18B1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МП "Развитие и совершенствование муниципального управления муниципального образования "Мухорш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бирский район" на 2022-2024 годы и на период до 2027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финансово - хозяйственной деятельн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сти администрации района и структурных подразд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лений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</w:t>
            </w:r>
            <w:r>
              <w:rPr>
                <w:szCs w:val="20"/>
              </w:rPr>
              <w:t>я</w:t>
            </w:r>
            <w:r>
              <w:rPr>
                <w:szCs w:val="20"/>
              </w:rPr>
              <w:t>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2400580900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88,00000</w:t>
            </w:r>
          </w:p>
        </w:tc>
      </w:tr>
      <w:tr w:rsidR="000D18B1" w:rsidRPr="00AD67BD" w:rsidTr="000D18B1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8B1" w:rsidRDefault="000D18B1" w:rsidP="000D18B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1 190 876,99547</w:t>
            </w:r>
          </w:p>
        </w:tc>
      </w:tr>
    </w:tbl>
    <w:p w:rsidR="003B5A59" w:rsidRDefault="003B5A59" w:rsidP="006F2A16">
      <w:pPr>
        <w:jc w:val="right"/>
        <w:outlineLvl w:val="0"/>
        <w:rPr>
          <w:rFonts w:cs="Times New Roman"/>
          <w:szCs w:val="20"/>
        </w:rPr>
      </w:pPr>
    </w:p>
    <w:p w:rsidR="003B5A59" w:rsidRDefault="003B5A59" w:rsidP="006F2A16">
      <w:pPr>
        <w:jc w:val="right"/>
        <w:outlineLvl w:val="0"/>
        <w:rPr>
          <w:rFonts w:cs="Times New Roman"/>
          <w:szCs w:val="20"/>
        </w:rPr>
      </w:pPr>
    </w:p>
    <w:p w:rsidR="003B5A59" w:rsidRDefault="003B5A59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D18B1" w:rsidRDefault="000D18B1" w:rsidP="006F2A16">
      <w:pPr>
        <w:jc w:val="right"/>
        <w:outlineLvl w:val="0"/>
        <w:rPr>
          <w:rFonts w:cs="Times New Roman"/>
          <w:szCs w:val="20"/>
        </w:rPr>
      </w:pPr>
    </w:p>
    <w:p w:rsidR="000D18B1" w:rsidRDefault="000D18B1" w:rsidP="006F2A16">
      <w:pPr>
        <w:jc w:val="right"/>
        <w:outlineLvl w:val="0"/>
        <w:rPr>
          <w:rFonts w:cs="Times New Roman"/>
          <w:szCs w:val="20"/>
        </w:rPr>
      </w:pPr>
    </w:p>
    <w:p w:rsidR="000D18B1" w:rsidRDefault="000D18B1" w:rsidP="006F2A16">
      <w:pPr>
        <w:jc w:val="right"/>
        <w:outlineLvl w:val="0"/>
        <w:rPr>
          <w:rFonts w:cs="Times New Roman"/>
          <w:szCs w:val="20"/>
        </w:rPr>
      </w:pPr>
    </w:p>
    <w:p w:rsidR="000D18B1" w:rsidRDefault="000D18B1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6F2A16">
      <w:pPr>
        <w:jc w:val="right"/>
        <w:outlineLvl w:val="0"/>
        <w:rPr>
          <w:rFonts w:cs="Times New Roman"/>
          <w:szCs w:val="20"/>
        </w:rPr>
      </w:pPr>
    </w:p>
    <w:p w:rsidR="006F2A16" w:rsidRPr="0096786F" w:rsidRDefault="006F2A16" w:rsidP="006F2A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lastRenderedPageBreak/>
        <w:t xml:space="preserve">Приложение </w:t>
      </w:r>
      <w:r>
        <w:rPr>
          <w:rFonts w:cs="Times New Roman"/>
          <w:szCs w:val="20"/>
        </w:rPr>
        <w:t>9</w:t>
      </w:r>
      <w:r w:rsidRPr="0096786F">
        <w:rPr>
          <w:rFonts w:cs="Times New Roman"/>
          <w:szCs w:val="20"/>
        </w:rPr>
        <w:t xml:space="preserve">   </w:t>
      </w:r>
    </w:p>
    <w:p w:rsidR="006F2A16" w:rsidRPr="00DB2852" w:rsidRDefault="006F2A16" w:rsidP="006F2A16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6F2A16" w:rsidRPr="00DB2852" w:rsidRDefault="006F2A16" w:rsidP="006F2A16">
      <w:pPr>
        <w:jc w:val="right"/>
      </w:pPr>
      <w:r w:rsidRPr="00DB2852">
        <w:t>МО «Мухоршибирский район»</w:t>
      </w:r>
    </w:p>
    <w:p w:rsidR="006F2A16" w:rsidRPr="00DB2852" w:rsidRDefault="006F2A16" w:rsidP="006F2A16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6F2A16" w:rsidRPr="00DB2852" w:rsidRDefault="006F2A16" w:rsidP="006F2A16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6F2A16" w:rsidRPr="00DB2852" w:rsidRDefault="006F2A16" w:rsidP="006F2A16">
      <w:pPr>
        <w:jc w:val="right"/>
      </w:pPr>
      <w:r>
        <w:t xml:space="preserve"> от 29 декабря 2021 года № </w:t>
      </w:r>
      <w:r w:rsidR="00272AFF">
        <w:t>130</w:t>
      </w:r>
    </w:p>
    <w:tbl>
      <w:tblPr>
        <w:tblW w:w="10080" w:type="dxa"/>
        <w:tblInd w:w="93" w:type="dxa"/>
        <w:tblLook w:val="04A0"/>
      </w:tblPr>
      <w:tblGrid>
        <w:gridCol w:w="2709"/>
        <w:gridCol w:w="5670"/>
        <w:gridCol w:w="1701"/>
      </w:tblGrid>
      <w:tr w:rsidR="006F2A16" w:rsidRPr="0096786F" w:rsidTr="00872F59">
        <w:trPr>
          <w:cantSplit/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Default="006F2A16" w:rsidP="006F2A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A16" w:rsidRDefault="006F2A16" w:rsidP="006F2A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F2A16" w:rsidRPr="0096786F" w:rsidRDefault="006F2A16" w:rsidP="006F2A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6F2A16" w:rsidRPr="0096786F" w:rsidTr="00872F59">
        <w:trPr>
          <w:cantSplit/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96786F" w:rsidRDefault="006F2A16" w:rsidP="006F2A1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F2A16" w:rsidRPr="0096786F" w:rsidTr="00872F59">
        <w:trPr>
          <w:cantSplit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96786F" w:rsidRDefault="006F2A16" w:rsidP="006F2A1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96786F" w:rsidRDefault="006F2A16" w:rsidP="006F2A16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A16" w:rsidRPr="0096786F" w:rsidRDefault="006F2A16" w:rsidP="006F2A1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тыс.руб.</w:t>
            </w:r>
          </w:p>
        </w:tc>
      </w:tr>
      <w:tr w:rsidR="006F2A16" w:rsidRPr="0096786F" w:rsidTr="00872F59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16" w:rsidRPr="0096786F" w:rsidRDefault="006F2A16" w:rsidP="006F2A1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16" w:rsidRPr="0096786F" w:rsidRDefault="006F2A16" w:rsidP="006F2A1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A16" w:rsidRPr="0096786F" w:rsidRDefault="006F2A16" w:rsidP="006F2A1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2D370B" w:rsidRPr="00AD67BD" w:rsidTr="002D370B">
        <w:trPr>
          <w:cantSplit/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Российской Фед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D370B" w:rsidRPr="00AD67BD" w:rsidTr="002D370B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</w:t>
            </w:r>
            <w:r>
              <w:rPr>
                <w:szCs w:val="20"/>
              </w:rPr>
              <w:t>с</w:t>
            </w:r>
            <w:r>
              <w:rPr>
                <w:szCs w:val="20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944 01 02 00 00 05 0000 710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-18 450,00000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-18 450,00000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бюджетов бюдже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ной системы Российской Федерации в валюте Российской Ф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-20 450,00000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-20 450,00000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6 343,80360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-1 207 483,19187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-1 207 483,19187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-1 207 483,19187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-1 207 483,19187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1 213 826,99547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1 213 826,99547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1 213 826,99547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1 213 826,99547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дефицита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предоставляемые внутри страны в вал</w:t>
            </w:r>
            <w:r>
              <w:rPr>
                <w:szCs w:val="20"/>
              </w:rPr>
              <w:t>ю</w:t>
            </w:r>
            <w:r>
              <w:rPr>
                <w:szCs w:val="20"/>
              </w:rPr>
              <w:t>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944 01 06 05 02 05 0000 540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другим бюджетам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жетной системы Российской Федерации из бюджетов муниц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944 01 06 05 02 05 0000 640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другим бю</w:t>
            </w:r>
            <w:r>
              <w:rPr>
                <w:szCs w:val="20"/>
              </w:rPr>
              <w:t>д</w:t>
            </w:r>
            <w:r>
              <w:rPr>
                <w:szCs w:val="20"/>
              </w:rPr>
              <w:t>жетам бюджетной системы Российской Федерации из бюдж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2D370B" w:rsidRPr="00AD67BD" w:rsidTr="002D370B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0B" w:rsidRDefault="002D370B" w:rsidP="002D370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0B" w:rsidRDefault="002D370B" w:rsidP="002D370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-12 106,19640</w:t>
            </w:r>
          </w:p>
        </w:tc>
      </w:tr>
    </w:tbl>
    <w:p w:rsidR="006F2A16" w:rsidRDefault="006F2A16" w:rsidP="007621CE">
      <w:pPr>
        <w:jc w:val="right"/>
        <w:rPr>
          <w:color w:val="FF0000"/>
        </w:rPr>
      </w:pPr>
    </w:p>
    <w:p w:rsidR="007C2EAA" w:rsidRPr="00410228" w:rsidRDefault="007C2EAA" w:rsidP="007C2EAA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lastRenderedPageBreak/>
        <w:t>Приложение 1</w:t>
      </w:r>
      <w:r>
        <w:rPr>
          <w:rFonts w:cs="Times New Roman"/>
          <w:szCs w:val="20"/>
        </w:rPr>
        <w:t>1</w:t>
      </w:r>
      <w:r w:rsidRPr="00410228">
        <w:rPr>
          <w:rFonts w:cs="Times New Roman"/>
          <w:szCs w:val="20"/>
        </w:rPr>
        <w:t xml:space="preserve">    </w:t>
      </w:r>
    </w:p>
    <w:p w:rsidR="007C2EAA" w:rsidRPr="00DB2852" w:rsidRDefault="007C2EAA" w:rsidP="007C2EAA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7C2EAA" w:rsidRPr="00DB2852" w:rsidRDefault="007C2EAA" w:rsidP="007C2EAA">
      <w:pPr>
        <w:jc w:val="right"/>
      </w:pPr>
      <w:r w:rsidRPr="00DB2852">
        <w:t>МО «Мухоршибирский район»</w:t>
      </w:r>
    </w:p>
    <w:p w:rsidR="007C2EAA" w:rsidRPr="00DB2852" w:rsidRDefault="007C2EAA" w:rsidP="007C2EAA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7C2EAA" w:rsidRPr="00DB2852" w:rsidRDefault="007C2EAA" w:rsidP="007C2EAA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7C2EAA" w:rsidRPr="00DB2852" w:rsidRDefault="007C2EAA" w:rsidP="007C2EAA">
      <w:pPr>
        <w:jc w:val="right"/>
      </w:pPr>
      <w:r>
        <w:t xml:space="preserve"> от 29 декабря 2021 года № 130</w:t>
      </w:r>
    </w:p>
    <w:p w:rsidR="007C2EAA" w:rsidRDefault="007C2EAA" w:rsidP="007C2EAA">
      <w:pPr>
        <w:jc w:val="right"/>
        <w:outlineLvl w:val="0"/>
      </w:pPr>
    </w:p>
    <w:p w:rsidR="00446974" w:rsidRPr="00410228" w:rsidRDefault="00446974" w:rsidP="007C2EAA">
      <w:pPr>
        <w:jc w:val="right"/>
        <w:outlineLvl w:val="0"/>
      </w:pPr>
    </w:p>
    <w:p w:rsidR="007C2EAA" w:rsidRPr="00410228" w:rsidRDefault="007C2EAA" w:rsidP="007C2EAA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7C2EAA" w:rsidRDefault="007C2EAA" w:rsidP="007C2EAA">
      <w:pPr>
        <w:jc w:val="center"/>
        <w:rPr>
          <w:b/>
        </w:rPr>
      </w:pPr>
      <w:r w:rsidRPr="00410228">
        <w:rPr>
          <w:b/>
        </w:rPr>
        <w:t>МО «Мухоршибирский район» на 20</w:t>
      </w:r>
      <w:r>
        <w:rPr>
          <w:b/>
        </w:rPr>
        <w:t>22</w:t>
      </w:r>
      <w:r w:rsidRPr="00410228">
        <w:rPr>
          <w:b/>
        </w:rPr>
        <w:t xml:space="preserve"> год </w:t>
      </w:r>
    </w:p>
    <w:p w:rsidR="00446974" w:rsidRPr="00410228" w:rsidRDefault="00446974" w:rsidP="007C2EAA">
      <w:pPr>
        <w:jc w:val="center"/>
        <w:rPr>
          <w:b/>
        </w:rPr>
      </w:pPr>
    </w:p>
    <w:p w:rsidR="007C2EAA" w:rsidRPr="00410228" w:rsidRDefault="007C2EAA" w:rsidP="007C2EAA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/>
      </w:tblPr>
      <w:tblGrid>
        <w:gridCol w:w="828"/>
        <w:gridCol w:w="5801"/>
        <w:gridCol w:w="3191"/>
      </w:tblGrid>
      <w:tr w:rsidR="007C2EAA" w:rsidRPr="00410228" w:rsidTr="007C2EAA">
        <w:tc>
          <w:tcPr>
            <w:tcW w:w="828" w:type="dxa"/>
          </w:tcPr>
          <w:p w:rsidR="007C2EAA" w:rsidRPr="00410228" w:rsidRDefault="007C2EAA" w:rsidP="007C2EAA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п\п</w:t>
            </w:r>
          </w:p>
        </w:tc>
        <w:tc>
          <w:tcPr>
            <w:tcW w:w="5801" w:type="dxa"/>
          </w:tcPr>
          <w:p w:rsidR="007C2EAA" w:rsidRPr="00410228" w:rsidRDefault="007C2EAA" w:rsidP="007C2EAA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7C2EAA" w:rsidRPr="00410228" w:rsidRDefault="007C2EAA" w:rsidP="007C2EAA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7C2EAA" w:rsidRPr="00410228" w:rsidTr="007C2EAA">
        <w:tc>
          <w:tcPr>
            <w:tcW w:w="828" w:type="dxa"/>
            <w:vMerge w:val="restart"/>
            <w:vAlign w:val="center"/>
          </w:tcPr>
          <w:p w:rsidR="007C2EAA" w:rsidRPr="00410228" w:rsidRDefault="007C2EAA" w:rsidP="007C2EAA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7C2EAA" w:rsidRPr="00410228" w:rsidRDefault="007C2EAA" w:rsidP="007C2EAA">
            <w:r w:rsidRPr="00410228">
              <w:t xml:space="preserve">Государственные ценные бумаги </w:t>
            </w:r>
          </w:p>
        </w:tc>
      </w:tr>
      <w:tr w:rsidR="007C2EAA" w:rsidRPr="00410228" w:rsidTr="007C2EAA">
        <w:tc>
          <w:tcPr>
            <w:tcW w:w="828" w:type="dxa"/>
            <w:vMerge/>
            <w:vAlign w:val="center"/>
          </w:tcPr>
          <w:p w:rsidR="007C2EAA" w:rsidRPr="00410228" w:rsidRDefault="007C2EAA" w:rsidP="007C2EAA">
            <w:pPr>
              <w:jc w:val="center"/>
            </w:pPr>
          </w:p>
        </w:tc>
        <w:tc>
          <w:tcPr>
            <w:tcW w:w="5801" w:type="dxa"/>
          </w:tcPr>
          <w:p w:rsidR="007C2EAA" w:rsidRPr="00410228" w:rsidRDefault="007C2EAA" w:rsidP="007C2EAA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</w:tr>
      <w:tr w:rsidR="007C2EAA" w:rsidRPr="00410228" w:rsidTr="007C2EAA">
        <w:tc>
          <w:tcPr>
            <w:tcW w:w="828" w:type="dxa"/>
            <w:vMerge/>
            <w:vAlign w:val="center"/>
          </w:tcPr>
          <w:p w:rsidR="007C2EAA" w:rsidRPr="00410228" w:rsidRDefault="007C2EAA" w:rsidP="007C2EAA">
            <w:pPr>
              <w:jc w:val="center"/>
            </w:pPr>
          </w:p>
        </w:tc>
        <w:tc>
          <w:tcPr>
            <w:tcW w:w="5801" w:type="dxa"/>
          </w:tcPr>
          <w:p w:rsidR="007C2EAA" w:rsidRPr="00410228" w:rsidRDefault="007C2EAA" w:rsidP="007C2EAA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</w:tr>
      <w:tr w:rsidR="007C2EAA" w:rsidRPr="00410228" w:rsidTr="007C2EAA">
        <w:tc>
          <w:tcPr>
            <w:tcW w:w="828" w:type="dxa"/>
            <w:vMerge w:val="restart"/>
            <w:vAlign w:val="center"/>
          </w:tcPr>
          <w:p w:rsidR="007C2EAA" w:rsidRPr="00410228" w:rsidRDefault="007C2EAA" w:rsidP="007C2EAA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7C2EAA" w:rsidRPr="00410228" w:rsidRDefault="007C2EAA" w:rsidP="007C2EAA">
            <w:r w:rsidRPr="00410228">
              <w:t>Кредиты кредитных организаций</w:t>
            </w:r>
          </w:p>
        </w:tc>
      </w:tr>
      <w:tr w:rsidR="007C2EAA" w:rsidRPr="00410228" w:rsidTr="007C2EAA">
        <w:tc>
          <w:tcPr>
            <w:tcW w:w="828" w:type="dxa"/>
            <w:vMerge/>
            <w:vAlign w:val="center"/>
          </w:tcPr>
          <w:p w:rsidR="007C2EAA" w:rsidRPr="00410228" w:rsidRDefault="007C2EAA" w:rsidP="007C2EAA">
            <w:pPr>
              <w:jc w:val="center"/>
            </w:pPr>
          </w:p>
        </w:tc>
        <w:tc>
          <w:tcPr>
            <w:tcW w:w="5801" w:type="dxa"/>
          </w:tcPr>
          <w:p w:rsidR="007C2EAA" w:rsidRPr="00410228" w:rsidRDefault="007C2EAA" w:rsidP="007C2EAA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</w:tr>
      <w:tr w:rsidR="007C2EAA" w:rsidRPr="00410228" w:rsidTr="007C2EAA">
        <w:tc>
          <w:tcPr>
            <w:tcW w:w="828" w:type="dxa"/>
            <w:vMerge/>
            <w:vAlign w:val="center"/>
          </w:tcPr>
          <w:p w:rsidR="007C2EAA" w:rsidRPr="00410228" w:rsidRDefault="007C2EAA" w:rsidP="007C2EAA">
            <w:pPr>
              <w:jc w:val="center"/>
            </w:pPr>
          </w:p>
        </w:tc>
        <w:tc>
          <w:tcPr>
            <w:tcW w:w="5801" w:type="dxa"/>
          </w:tcPr>
          <w:p w:rsidR="007C2EAA" w:rsidRPr="00410228" w:rsidRDefault="007C2EAA" w:rsidP="007C2EAA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</w:tr>
      <w:tr w:rsidR="007C2EAA" w:rsidRPr="00410228" w:rsidTr="007C2EAA">
        <w:tc>
          <w:tcPr>
            <w:tcW w:w="828" w:type="dxa"/>
            <w:vMerge w:val="restart"/>
            <w:vAlign w:val="center"/>
          </w:tcPr>
          <w:p w:rsidR="007C2EAA" w:rsidRPr="00410228" w:rsidRDefault="007C2EAA" w:rsidP="007C2EAA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7C2EAA" w:rsidRPr="00410228" w:rsidRDefault="007C2EAA" w:rsidP="007C2EAA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7C2EAA" w:rsidRPr="00410228" w:rsidTr="007C2EAA">
        <w:tc>
          <w:tcPr>
            <w:tcW w:w="828" w:type="dxa"/>
            <w:vMerge/>
          </w:tcPr>
          <w:p w:rsidR="007C2EAA" w:rsidRPr="00410228" w:rsidRDefault="007C2EAA" w:rsidP="007C2EAA">
            <w:pPr>
              <w:jc w:val="center"/>
            </w:pPr>
          </w:p>
        </w:tc>
        <w:tc>
          <w:tcPr>
            <w:tcW w:w="5801" w:type="dxa"/>
          </w:tcPr>
          <w:p w:rsidR="007C2EAA" w:rsidRPr="00410228" w:rsidRDefault="007C2EAA" w:rsidP="007C2EAA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7C2EAA" w:rsidRPr="00410228" w:rsidRDefault="00B92258" w:rsidP="007C2EAA">
            <w:pPr>
              <w:jc w:val="center"/>
            </w:pPr>
            <w:r>
              <w:t>2 00</w:t>
            </w:r>
            <w:r w:rsidR="007C2EAA" w:rsidRPr="00410228">
              <w:t>0,00</w:t>
            </w:r>
          </w:p>
        </w:tc>
      </w:tr>
      <w:tr w:rsidR="007C2EAA" w:rsidRPr="00410228" w:rsidTr="007C2EAA">
        <w:tc>
          <w:tcPr>
            <w:tcW w:w="828" w:type="dxa"/>
            <w:vMerge/>
          </w:tcPr>
          <w:p w:rsidR="007C2EAA" w:rsidRPr="00410228" w:rsidRDefault="007C2EAA" w:rsidP="007C2EAA">
            <w:pPr>
              <w:jc w:val="center"/>
            </w:pPr>
          </w:p>
        </w:tc>
        <w:tc>
          <w:tcPr>
            <w:tcW w:w="5801" w:type="dxa"/>
          </w:tcPr>
          <w:p w:rsidR="007C2EAA" w:rsidRPr="00410228" w:rsidRDefault="007C2EAA" w:rsidP="007C2EAA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7C2EAA" w:rsidRPr="00410228" w:rsidRDefault="007C2EAA" w:rsidP="00023DC2">
            <w:pPr>
              <w:jc w:val="center"/>
            </w:pPr>
            <w:r>
              <w:t>2</w:t>
            </w:r>
            <w:r w:rsidR="00023DC2">
              <w:t>0</w:t>
            </w:r>
            <w:r w:rsidRPr="00410228">
              <w:t xml:space="preserve"> </w:t>
            </w:r>
            <w:r>
              <w:t>450</w:t>
            </w:r>
            <w:r w:rsidRPr="00410228">
              <w:t>,</w:t>
            </w:r>
            <w:r>
              <w:t>0</w:t>
            </w:r>
            <w:r w:rsidRPr="00410228">
              <w:t>0</w:t>
            </w:r>
          </w:p>
        </w:tc>
      </w:tr>
    </w:tbl>
    <w:p w:rsidR="007C2EAA" w:rsidRDefault="007C2EAA" w:rsidP="007C2EAA">
      <w:pPr>
        <w:jc w:val="right"/>
        <w:outlineLvl w:val="0"/>
      </w:pPr>
    </w:p>
    <w:p w:rsidR="007C2EAA" w:rsidRDefault="007C2EAA" w:rsidP="007C2EAA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7C2EAA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7C2EAA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7C2EAA">
      <w:pPr>
        <w:jc w:val="right"/>
        <w:outlineLvl w:val="0"/>
        <w:rPr>
          <w:rFonts w:cs="Times New Roman"/>
          <w:szCs w:val="20"/>
        </w:rPr>
      </w:pPr>
    </w:p>
    <w:p w:rsidR="007C2EAA" w:rsidRPr="00410228" w:rsidRDefault="007C2EAA" w:rsidP="007C2EAA">
      <w:pPr>
        <w:jc w:val="right"/>
        <w:outlineLvl w:val="0"/>
        <w:rPr>
          <w:rFonts w:cs="Times New Roman"/>
          <w:szCs w:val="20"/>
        </w:rPr>
      </w:pPr>
      <w:r w:rsidRPr="00410228">
        <w:rPr>
          <w:rFonts w:cs="Times New Roman"/>
          <w:szCs w:val="20"/>
        </w:rPr>
        <w:t>Приложение 1</w:t>
      </w:r>
      <w:r>
        <w:rPr>
          <w:rFonts w:cs="Times New Roman"/>
          <w:szCs w:val="20"/>
        </w:rPr>
        <w:t>2</w:t>
      </w:r>
      <w:r w:rsidRPr="00410228">
        <w:rPr>
          <w:rFonts w:cs="Times New Roman"/>
          <w:szCs w:val="20"/>
        </w:rPr>
        <w:t xml:space="preserve">    </w:t>
      </w:r>
    </w:p>
    <w:p w:rsidR="007C2EAA" w:rsidRPr="00DB2852" w:rsidRDefault="007C2EAA" w:rsidP="007C2EAA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7C2EAA" w:rsidRPr="00DB2852" w:rsidRDefault="007C2EAA" w:rsidP="007C2EAA">
      <w:pPr>
        <w:jc w:val="right"/>
      </w:pPr>
      <w:r w:rsidRPr="00DB2852">
        <w:t>МО «Мухоршибирский район»</w:t>
      </w:r>
    </w:p>
    <w:p w:rsidR="007C2EAA" w:rsidRPr="00DB2852" w:rsidRDefault="007C2EAA" w:rsidP="007C2EAA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7C2EAA" w:rsidRPr="00DB2852" w:rsidRDefault="007C2EAA" w:rsidP="007C2EAA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7C2EAA" w:rsidRPr="00DB2852" w:rsidRDefault="007C2EAA" w:rsidP="007C2EAA">
      <w:pPr>
        <w:jc w:val="right"/>
      </w:pPr>
      <w:r>
        <w:t xml:space="preserve"> от 29 декабря 2021 года № 130</w:t>
      </w:r>
    </w:p>
    <w:p w:rsidR="007C2EAA" w:rsidRDefault="007C2EAA" w:rsidP="007C2EAA">
      <w:pPr>
        <w:jc w:val="right"/>
        <w:outlineLvl w:val="0"/>
      </w:pPr>
    </w:p>
    <w:p w:rsidR="00446974" w:rsidRPr="00410228" w:rsidRDefault="00446974" w:rsidP="007C2EAA">
      <w:pPr>
        <w:jc w:val="right"/>
        <w:outlineLvl w:val="0"/>
      </w:pPr>
    </w:p>
    <w:p w:rsidR="007C2EAA" w:rsidRPr="00410228" w:rsidRDefault="007C2EAA" w:rsidP="007C2EAA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7C2EAA" w:rsidRDefault="007C2EAA" w:rsidP="007C2EAA">
      <w:pPr>
        <w:jc w:val="center"/>
        <w:rPr>
          <w:b/>
        </w:rPr>
      </w:pPr>
      <w:r w:rsidRPr="00410228">
        <w:rPr>
          <w:b/>
        </w:rPr>
        <w:t>МО «Мухоршибирский район» на 20</w:t>
      </w:r>
      <w:r>
        <w:rPr>
          <w:b/>
        </w:rPr>
        <w:t>23</w:t>
      </w:r>
      <w:r w:rsidRPr="00410228">
        <w:rPr>
          <w:b/>
        </w:rPr>
        <w:t xml:space="preserve"> – 202</w:t>
      </w:r>
      <w:r>
        <w:rPr>
          <w:b/>
        </w:rPr>
        <w:t>4</w:t>
      </w:r>
      <w:r w:rsidRPr="00410228">
        <w:rPr>
          <w:b/>
        </w:rPr>
        <w:t xml:space="preserve"> годы </w:t>
      </w:r>
    </w:p>
    <w:p w:rsidR="00446974" w:rsidRPr="00410228" w:rsidRDefault="00446974" w:rsidP="007C2EAA">
      <w:pPr>
        <w:jc w:val="center"/>
        <w:rPr>
          <w:b/>
        </w:rPr>
      </w:pPr>
    </w:p>
    <w:p w:rsidR="007C2EAA" w:rsidRPr="00410228" w:rsidRDefault="007C2EAA" w:rsidP="007C2EAA">
      <w:pPr>
        <w:jc w:val="right"/>
      </w:pPr>
      <w:r w:rsidRPr="00410228">
        <w:rPr>
          <w:b/>
        </w:rPr>
        <w:t xml:space="preserve">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/>
      </w:tblPr>
      <w:tblGrid>
        <w:gridCol w:w="733"/>
        <w:gridCol w:w="4478"/>
        <w:gridCol w:w="2412"/>
        <w:gridCol w:w="2156"/>
      </w:tblGrid>
      <w:tr w:rsidR="007C2EAA" w:rsidRPr="00410228" w:rsidTr="007C2EAA">
        <w:tc>
          <w:tcPr>
            <w:tcW w:w="733" w:type="dxa"/>
            <w:vMerge w:val="restart"/>
          </w:tcPr>
          <w:p w:rsidR="007C2EAA" w:rsidRPr="00410228" w:rsidRDefault="007C2EAA" w:rsidP="007C2EAA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п\п</w:t>
            </w:r>
          </w:p>
        </w:tc>
        <w:tc>
          <w:tcPr>
            <w:tcW w:w="4478" w:type="dxa"/>
            <w:vMerge w:val="restart"/>
          </w:tcPr>
          <w:p w:rsidR="007C2EAA" w:rsidRPr="00410228" w:rsidRDefault="007C2EAA" w:rsidP="007C2EAA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7C2EAA" w:rsidRPr="00410228" w:rsidRDefault="007C2EAA" w:rsidP="007C2EAA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Плановый период </w:t>
            </w:r>
          </w:p>
        </w:tc>
      </w:tr>
      <w:tr w:rsidR="007C2EAA" w:rsidRPr="00410228" w:rsidTr="007C2EAA">
        <w:tc>
          <w:tcPr>
            <w:tcW w:w="733" w:type="dxa"/>
            <w:vMerge/>
          </w:tcPr>
          <w:p w:rsidR="007C2EAA" w:rsidRPr="00410228" w:rsidRDefault="007C2EAA" w:rsidP="007C2EAA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7C2EAA" w:rsidRPr="00410228" w:rsidRDefault="007C2EAA" w:rsidP="007C2EAA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7C2EAA" w:rsidRPr="00410228" w:rsidRDefault="007C2EAA" w:rsidP="007C2EAA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7C2EAA" w:rsidRPr="00410228" w:rsidRDefault="007C2EAA" w:rsidP="007C2EAA">
            <w:pPr>
              <w:jc w:val="center"/>
              <w:rPr>
                <w:b/>
              </w:rPr>
            </w:pPr>
            <w:r w:rsidRPr="00410228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410228">
              <w:rPr>
                <w:b/>
              </w:rPr>
              <w:t xml:space="preserve"> год</w:t>
            </w:r>
          </w:p>
        </w:tc>
      </w:tr>
      <w:tr w:rsidR="007C2EAA" w:rsidRPr="00410228" w:rsidTr="007C2EAA">
        <w:tc>
          <w:tcPr>
            <w:tcW w:w="733" w:type="dxa"/>
            <w:vMerge w:val="restart"/>
            <w:vAlign w:val="center"/>
          </w:tcPr>
          <w:p w:rsidR="007C2EAA" w:rsidRPr="00410228" w:rsidRDefault="007C2EAA" w:rsidP="007C2EAA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7C2EAA" w:rsidRPr="00410228" w:rsidRDefault="007C2EAA" w:rsidP="007C2EAA">
            <w:r w:rsidRPr="00410228">
              <w:t xml:space="preserve">Государственные ценные бумаги </w:t>
            </w:r>
          </w:p>
        </w:tc>
      </w:tr>
      <w:tr w:rsidR="007C2EAA" w:rsidRPr="00410228" w:rsidTr="007C2EAA">
        <w:tc>
          <w:tcPr>
            <w:tcW w:w="733" w:type="dxa"/>
            <w:vMerge/>
            <w:vAlign w:val="center"/>
          </w:tcPr>
          <w:p w:rsidR="007C2EAA" w:rsidRPr="00410228" w:rsidRDefault="007C2EAA" w:rsidP="007C2EAA">
            <w:pPr>
              <w:jc w:val="center"/>
            </w:pPr>
          </w:p>
        </w:tc>
        <w:tc>
          <w:tcPr>
            <w:tcW w:w="4478" w:type="dxa"/>
          </w:tcPr>
          <w:p w:rsidR="007C2EAA" w:rsidRPr="00410228" w:rsidRDefault="007C2EAA" w:rsidP="007C2EAA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</w:tr>
      <w:tr w:rsidR="007C2EAA" w:rsidRPr="00410228" w:rsidTr="007C2EAA">
        <w:tc>
          <w:tcPr>
            <w:tcW w:w="733" w:type="dxa"/>
            <w:vMerge/>
            <w:vAlign w:val="center"/>
          </w:tcPr>
          <w:p w:rsidR="007C2EAA" w:rsidRPr="00410228" w:rsidRDefault="007C2EAA" w:rsidP="007C2EAA">
            <w:pPr>
              <w:jc w:val="center"/>
            </w:pPr>
          </w:p>
        </w:tc>
        <w:tc>
          <w:tcPr>
            <w:tcW w:w="4478" w:type="dxa"/>
          </w:tcPr>
          <w:p w:rsidR="007C2EAA" w:rsidRPr="00410228" w:rsidRDefault="007C2EAA" w:rsidP="007C2EAA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</w:tr>
      <w:tr w:rsidR="007C2EAA" w:rsidRPr="00410228" w:rsidTr="007C2EAA">
        <w:tc>
          <w:tcPr>
            <w:tcW w:w="733" w:type="dxa"/>
            <w:vMerge w:val="restart"/>
            <w:vAlign w:val="center"/>
          </w:tcPr>
          <w:p w:rsidR="007C2EAA" w:rsidRPr="00410228" w:rsidRDefault="007C2EAA" w:rsidP="007C2EAA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7C2EAA" w:rsidRPr="00410228" w:rsidRDefault="007C2EAA" w:rsidP="007C2EAA">
            <w:r w:rsidRPr="00410228">
              <w:t>Кредиты кредитных организаций</w:t>
            </w:r>
          </w:p>
        </w:tc>
      </w:tr>
      <w:tr w:rsidR="007C2EAA" w:rsidRPr="00410228" w:rsidTr="007C2EAA">
        <w:tc>
          <w:tcPr>
            <w:tcW w:w="733" w:type="dxa"/>
            <w:vMerge/>
            <w:vAlign w:val="center"/>
          </w:tcPr>
          <w:p w:rsidR="007C2EAA" w:rsidRPr="00410228" w:rsidRDefault="007C2EAA" w:rsidP="007C2EAA">
            <w:pPr>
              <w:jc w:val="center"/>
            </w:pPr>
          </w:p>
        </w:tc>
        <w:tc>
          <w:tcPr>
            <w:tcW w:w="4478" w:type="dxa"/>
          </w:tcPr>
          <w:p w:rsidR="007C2EAA" w:rsidRPr="00410228" w:rsidRDefault="007C2EAA" w:rsidP="007C2EAA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</w:tr>
      <w:tr w:rsidR="007C2EAA" w:rsidRPr="00410228" w:rsidTr="007C2EAA">
        <w:tc>
          <w:tcPr>
            <w:tcW w:w="733" w:type="dxa"/>
            <w:vMerge/>
            <w:vAlign w:val="center"/>
          </w:tcPr>
          <w:p w:rsidR="007C2EAA" w:rsidRPr="00410228" w:rsidRDefault="007C2EAA" w:rsidP="007C2EAA">
            <w:pPr>
              <w:jc w:val="center"/>
            </w:pPr>
          </w:p>
        </w:tc>
        <w:tc>
          <w:tcPr>
            <w:tcW w:w="4478" w:type="dxa"/>
          </w:tcPr>
          <w:p w:rsidR="007C2EAA" w:rsidRPr="00410228" w:rsidRDefault="007C2EAA" w:rsidP="007C2EAA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</w:tr>
      <w:tr w:rsidR="007C2EAA" w:rsidRPr="00410228" w:rsidTr="007C2EAA">
        <w:tc>
          <w:tcPr>
            <w:tcW w:w="733" w:type="dxa"/>
            <w:vMerge w:val="restart"/>
            <w:vAlign w:val="center"/>
          </w:tcPr>
          <w:p w:rsidR="007C2EAA" w:rsidRPr="00410228" w:rsidRDefault="007C2EAA" w:rsidP="007C2EAA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7C2EAA" w:rsidRPr="00410228" w:rsidRDefault="007C2EAA" w:rsidP="007C2EAA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7C2EAA" w:rsidRPr="00410228" w:rsidTr="007C2EAA">
        <w:tc>
          <w:tcPr>
            <w:tcW w:w="733" w:type="dxa"/>
            <w:vMerge/>
          </w:tcPr>
          <w:p w:rsidR="007C2EAA" w:rsidRPr="00410228" w:rsidRDefault="007C2EAA" w:rsidP="007C2EAA">
            <w:pPr>
              <w:jc w:val="center"/>
            </w:pPr>
          </w:p>
        </w:tc>
        <w:tc>
          <w:tcPr>
            <w:tcW w:w="4478" w:type="dxa"/>
          </w:tcPr>
          <w:p w:rsidR="007C2EAA" w:rsidRPr="00410228" w:rsidRDefault="007C2EAA" w:rsidP="007C2EAA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</w:tr>
      <w:tr w:rsidR="007C2EAA" w:rsidRPr="00410228" w:rsidTr="007C2EAA">
        <w:trPr>
          <w:trHeight w:val="136"/>
        </w:trPr>
        <w:tc>
          <w:tcPr>
            <w:tcW w:w="733" w:type="dxa"/>
            <w:vMerge/>
          </w:tcPr>
          <w:p w:rsidR="007C2EAA" w:rsidRPr="00410228" w:rsidRDefault="007C2EAA" w:rsidP="007C2EAA">
            <w:pPr>
              <w:jc w:val="center"/>
            </w:pPr>
          </w:p>
        </w:tc>
        <w:tc>
          <w:tcPr>
            <w:tcW w:w="4478" w:type="dxa"/>
          </w:tcPr>
          <w:p w:rsidR="007C2EAA" w:rsidRPr="00410228" w:rsidRDefault="007C2EAA" w:rsidP="007C2EAA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7C2EAA" w:rsidRPr="00410228" w:rsidRDefault="00513B96" w:rsidP="007C2EAA">
            <w:pPr>
              <w:jc w:val="center"/>
            </w:pPr>
            <w:r>
              <w:t>2 00</w:t>
            </w:r>
            <w:r w:rsidR="007C2EAA" w:rsidRPr="00410228">
              <w:t>0,00</w:t>
            </w:r>
          </w:p>
        </w:tc>
        <w:tc>
          <w:tcPr>
            <w:tcW w:w="2156" w:type="dxa"/>
          </w:tcPr>
          <w:p w:rsidR="007C2EAA" w:rsidRPr="00410228" w:rsidRDefault="007C2EAA" w:rsidP="007C2EAA">
            <w:pPr>
              <w:jc w:val="center"/>
            </w:pPr>
            <w:r w:rsidRPr="00410228">
              <w:t>0,00</w:t>
            </w:r>
          </w:p>
        </w:tc>
      </w:tr>
    </w:tbl>
    <w:p w:rsidR="007C2EAA" w:rsidRDefault="007C2EAA" w:rsidP="007621CE">
      <w:pPr>
        <w:jc w:val="right"/>
        <w:rPr>
          <w:color w:val="FF000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045C9B" w:rsidRDefault="00045C9B" w:rsidP="00BA685F">
      <w:pPr>
        <w:jc w:val="right"/>
        <w:outlineLvl w:val="0"/>
        <w:rPr>
          <w:rFonts w:cs="Times New Roman"/>
          <w:szCs w:val="20"/>
        </w:rPr>
      </w:pPr>
    </w:p>
    <w:p w:rsidR="00BA685F" w:rsidRPr="000602C2" w:rsidRDefault="00BA685F" w:rsidP="00BA685F">
      <w:pPr>
        <w:jc w:val="right"/>
        <w:outlineLvl w:val="0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lastRenderedPageBreak/>
        <w:t>Приложение 1</w:t>
      </w:r>
      <w:r>
        <w:rPr>
          <w:rFonts w:cs="Times New Roman"/>
          <w:szCs w:val="20"/>
        </w:rPr>
        <w:t>6</w:t>
      </w:r>
      <w:r w:rsidRPr="000602C2">
        <w:rPr>
          <w:rFonts w:cs="Times New Roman"/>
          <w:szCs w:val="20"/>
        </w:rPr>
        <w:t xml:space="preserve">    </w:t>
      </w:r>
    </w:p>
    <w:p w:rsidR="004D2F88" w:rsidRPr="00DB2852" w:rsidRDefault="004D2F88" w:rsidP="004D2F88">
      <w:pPr>
        <w:jc w:val="right"/>
      </w:pPr>
      <w:r w:rsidRPr="00DB2852">
        <w:t>к Решени</w:t>
      </w:r>
      <w:r>
        <w:t>ю</w:t>
      </w:r>
      <w:r w:rsidRPr="00DB2852">
        <w:t xml:space="preserve"> Совета депутатов </w:t>
      </w:r>
    </w:p>
    <w:p w:rsidR="004D2F88" w:rsidRPr="00DB2852" w:rsidRDefault="004D2F88" w:rsidP="004D2F88">
      <w:pPr>
        <w:jc w:val="right"/>
      </w:pPr>
      <w:r w:rsidRPr="00DB2852">
        <w:t>МО «Мухоршибирский район»</w:t>
      </w:r>
    </w:p>
    <w:p w:rsidR="004D2F88" w:rsidRPr="00DB2852" w:rsidRDefault="004D2F88" w:rsidP="004D2F88">
      <w:pPr>
        <w:jc w:val="right"/>
      </w:pPr>
      <w:r w:rsidRPr="00DB2852">
        <w:t>«О районном бюджете на 20</w:t>
      </w:r>
      <w:r>
        <w:t>21</w:t>
      </w:r>
      <w:r w:rsidRPr="00DB2852">
        <w:t xml:space="preserve"> год</w:t>
      </w:r>
    </w:p>
    <w:p w:rsidR="004D2F88" w:rsidRPr="00DB2852" w:rsidRDefault="004D2F88" w:rsidP="004D2F88">
      <w:pPr>
        <w:jc w:val="right"/>
      </w:pPr>
      <w:r w:rsidRPr="00DB2852">
        <w:t xml:space="preserve"> и на плановый период 20</w:t>
      </w:r>
      <w:r>
        <w:t>22</w:t>
      </w:r>
      <w:r w:rsidRPr="00DB2852">
        <w:t xml:space="preserve"> и 20</w:t>
      </w:r>
      <w:r>
        <w:t>23</w:t>
      </w:r>
      <w:r w:rsidRPr="00DB2852">
        <w:t xml:space="preserve"> годов»</w:t>
      </w:r>
    </w:p>
    <w:p w:rsidR="004D2F88" w:rsidRPr="00DB2852" w:rsidRDefault="004D2F88" w:rsidP="004D2F88">
      <w:pPr>
        <w:jc w:val="right"/>
      </w:pPr>
      <w:r>
        <w:t xml:space="preserve"> от 29 декабря 2021 года № 130</w:t>
      </w:r>
    </w:p>
    <w:p w:rsidR="00BA685F" w:rsidRPr="000602C2" w:rsidRDefault="00BA685F" w:rsidP="00BA685F">
      <w:pPr>
        <w:ind w:firstLine="567"/>
        <w:jc w:val="both"/>
        <w:rPr>
          <w:rFonts w:eastAsia="Calibri" w:cs="Times New Roman"/>
          <w:sz w:val="24"/>
          <w:szCs w:val="24"/>
        </w:rPr>
      </w:pPr>
    </w:p>
    <w:p w:rsidR="00BA685F" w:rsidRPr="000602C2" w:rsidRDefault="00BA685F" w:rsidP="00BA685F">
      <w:pPr>
        <w:jc w:val="center"/>
        <w:rPr>
          <w:rFonts w:cs="Times New Roman"/>
          <w:b/>
          <w:sz w:val="24"/>
          <w:szCs w:val="24"/>
        </w:rPr>
      </w:pPr>
      <w:r w:rsidRPr="000602C2">
        <w:rPr>
          <w:rFonts w:cs="Times New Roman"/>
          <w:b/>
          <w:sz w:val="24"/>
          <w:szCs w:val="24"/>
        </w:rPr>
        <w:t>Распределение межбюджетных трансфертов бюджетам сельских поселений на 20</w:t>
      </w:r>
      <w:r>
        <w:rPr>
          <w:rFonts w:cs="Times New Roman"/>
          <w:b/>
          <w:sz w:val="24"/>
          <w:szCs w:val="24"/>
        </w:rPr>
        <w:t>22</w:t>
      </w:r>
      <w:r w:rsidRPr="000602C2">
        <w:rPr>
          <w:rFonts w:cs="Times New Roman"/>
          <w:b/>
          <w:sz w:val="24"/>
          <w:szCs w:val="24"/>
        </w:rPr>
        <w:t xml:space="preserve"> год</w:t>
      </w:r>
    </w:p>
    <w:p w:rsidR="00BA685F" w:rsidRDefault="00BA685F" w:rsidP="00BA685F">
      <w:pPr>
        <w:jc w:val="right"/>
        <w:rPr>
          <w:rFonts w:cs="Times New Roman"/>
          <w:szCs w:val="20"/>
        </w:rPr>
      </w:pPr>
    </w:p>
    <w:p w:rsidR="00446974" w:rsidRDefault="00446974" w:rsidP="00BA685F">
      <w:pPr>
        <w:jc w:val="right"/>
        <w:rPr>
          <w:rFonts w:cs="Times New Roman"/>
          <w:szCs w:val="20"/>
        </w:rPr>
      </w:pPr>
    </w:p>
    <w:p w:rsidR="00BA685F" w:rsidRPr="000602C2" w:rsidRDefault="00BA685F" w:rsidP="00BA685F">
      <w:pPr>
        <w:jc w:val="right"/>
        <w:rPr>
          <w:rFonts w:cs="Times New Roman"/>
          <w:szCs w:val="20"/>
        </w:rPr>
      </w:pPr>
      <w:r w:rsidRPr="000602C2">
        <w:rPr>
          <w:rFonts w:cs="Times New Roman"/>
          <w:szCs w:val="20"/>
        </w:rPr>
        <w:t>Таблица 2</w:t>
      </w:r>
    </w:p>
    <w:p w:rsidR="00BA685F" w:rsidRPr="000602C2" w:rsidRDefault="00BA685F" w:rsidP="00BA685F">
      <w:pPr>
        <w:jc w:val="center"/>
        <w:rPr>
          <w:b/>
        </w:rPr>
      </w:pPr>
      <w:r w:rsidRPr="000602C2">
        <w:rPr>
          <w:b/>
        </w:rPr>
        <w:t>Распределение иных межбюджетных трансфертов бюджетам поселений на обеспечение первоочередных расходов на 20</w:t>
      </w:r>
      <w:r>
        <w:rPr>
          <w:b/>
        </w:rPr>
        <w:t>22</w:t>
      </w:r>
      <w:r w:rsidRPr="000602C2">
        <w:rPr>
          <w:b/>
        </w:rPr>
        <w:t xml:space="preserve"> год </w:t>
      </w:r>
    </w:p>
    <w:p w:rsidR="00BA685F" w:rsidRPr="000602C2" w:rsidRDefault="00BA685F" w:rsidP="00BA685F">
      <w:pPr>
        <w:jc w:val="right"/>
      </w:pPr>
      <w:r w:rsidRPr="000602C2">
        <w:t>тыс. руб.</w:t>
      </w:r>
    </w:p>
    <w:tbl>
      <w:tblPr>
        <w:tblW w:w="611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1323"/>
      </w:tblGrid>
      <w:tr w:rsidR="00BA685F" w:rsidRPr="000602C2" w:rsidTr="00BA685F">
        <w:tc>
          <w:tcPr>
            <w:tcW w:w="1188" w:type="dxa"/>
            <w:vAlign w:val="center"/>
          </w:tcPr>
          <w:p w:rsidR="00BA685F" w:rsidRPr="000C28A2" w:rsidRDefault="00BA685F" w:rsidP="00BA685F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№ П/П</w:t>
            </w:r>
          </w:p>
        </w:tc>
        <w:tc>
          <w:tcPr>
            <w:tcW w:w="3600" w:type="dxa"/>
            <w:vAlign w:val="center"/>
          </w:tcPr>
          <w:p w:rsidR="00BA685F" w:rsidRPr="000C28A2" w:rsidRDefault="00BA685F" w:rsidP="00BA685F">
            <w:pPr>
              <w:tabs>
                <w:tab w:val="left" w:pos="915"/>
              </w:tabs>
              <w:jc w:val="center"/>
              <w:rPr>
                <w:b/>
              </w:rPr>
            </w:pPr>
            <w:r w:rsidRPr="000C28A2">
              <w:rPr>
                <w:b/>
              </w:rPr>
              <w:t>Наименование поселений</w:t>
            </w:r>
          </w:p>
        </w:tc>
        <w:tc>
          <w:tcPr>
            <w:tcW w:w="1323" w:type="dxa"/>
            <w:vAlign w:val="center"/>
          </w:tcPr>
          <w:p w:rsidR="00BA685F" w:rsidRPr="000C28A2" w:rsidRDefault="00BA685F" w:rsidP="00BA685F">
            <w:pPr>
              <w:jc w:val="center"/>
            </w:pPr>
            <w:r w:rsidRPr="000C28A2">
              <w:rPr>
                <w:b/>
              </w:rPr>
              <w:t>Сумма, тыс. руб.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Барское</w:t>
            </w:r>
          </w:p>
        </w:tc>
        <w:tc>
          <w:tcPr>
            <w:tcW w:w="1323" w:type="dxa"/>
            <w:vAlign w:val="bottom"/>
          </w:tcPr>
          <w:p w:rsidR="004D2F88" w:rsidRPr="00DE4DEA" w:rsidRDefault="00D15EEA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814,70000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2.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Бомское</w:t>
            </w:r>
          </w:p>
        </w:tc>
        <w:tc>
          <w:tcPr>
            <w:tcW w:w="1323" w:type="dxa"/>
            <w:vAlign w:val="bottom"/>
          </w:tcPr>
          <w:p w:rsidR="004D2F88" w:rsidRPr="00DE4DEA" w:rsidRDefault="00D15EEA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65,40000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3.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Калиновское</w:t>
            </w:r>
          </w:p>
        </w:tc>
        <w:tc>
          <w:tcPr>
            <w:tcW w:w="1323" w:type="dxa"/>
            <w:vAlign w:val="bottom"/>
          </w:tcPr>
          <w:p w:rsidR="004D2F88" w:rsidRPr="00DE4DEA" w:rsidRDefault="00D15EEA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739,70000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4.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Кусотинское</w:t>
            </w:r>
          </w:p>
        </w:tc>
        <w:tc>
          <w:tcPr>
            <w:tcW w:w="1323" w:type="dxa"/>
            <w:vAlign w:val="bottom"/>
          </w:tcPr>
          <w:p w:rsidR="004D2F88" w:rsidRPr="00DE4DEA" w:rsidRDefault="00D15EEA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611,80000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5.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Мухоршибирское</w:t>
            </w:r>
          </w:p>
        </w:tc>
        <w:tc>
          <w:tcPr>
            <w:tcW w:w="1323" w:type="dxa"/>
            <w:vAlign w:val="bottom"/>
          </w:tcPr>
          <w:p w:rsidR="004D2F88" w:rsidRPr="00DE4DEA" w:rsidRDefault="003967CF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550</w:t>
            </w:r>
            <w:r w:rsidR="00D15EEA">
              <w:rPr>
                <w:bCs/>
                <w:szCs w:val="20"/>
              </w:rPr>
              <w:t>,60000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6.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Нарсатуйское</w:t>
            </w:r>
          </w:p>
        </w:tc>
        <w:tc>
          <w:tcPr>
            <w:tcW w:w="1323" w:type="dxa"/>
            <w:vAlign w:val="bottom"/>
          </w:tcPr>
          <w:p w:rsidR="004D2F88" w:rsidRPr="00DE4DEA" w:rsidRDefault="00D15EEA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124,60000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7.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Никольское</w:t>
            </w:r>
          </w:p>
        </w:tc>
        <w:tc>
          <w:tcPr>
            <w:tcW w:w="1323" w:type="dxa"/>
            <w:vAlign w:val="bottom"/>
          </w:tcPr>
          <w:p w:rsidR="004D2F88" w:rsidRPr="00DE4DEA" w:rsidRDefault="00BE0D37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215,80000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8.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Новозаганское</w:t>
            </w:r>
          </w:p>
        </w:tc>
        <w:tc>
          <w:tcPr>
            <w:tcW w:w="1323" w:type="dxa"/>
            <w:vAlign w:val="bottom"/>
          </w:tcPr>
          <w:p w:rsidR="004D2F88" w:rsidRPr="00DE4DEA" w:rsidRDefault="00BE0D37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160,90000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9.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Подлопатинское</w:t>
            </w:r>
          </w:p>
        </w:tc>
        <w:tc>
          <w:tcPr>
            <w:tcW w:w="1323" w:type="dxa"/>
            <w:vAlign w:val="bottom"/>
          </w:tcPr>
          <w:p w:rsidR="004D2F88" w:rsidRPr="00DE4DEA" w:rsidRDefault="00BE0D37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237,50000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10.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Саганнурское</w:t>
            </w:r>
          </w:p>
        </w:tc>
        <w:tc>
          <w:tcPr>
            <w:tcW w:w="1323" w:type="dxa"/>
            <w:vAlign w:val="bottom"/>
          </w:tcPr>
          <w:p w:rsidR="004D2F88" w:rsidRPr="00DE4DEA" w:rsidRDefault="00113E02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1 089</w:t>
            </w:r>
            <w:r w:rsidR="00BE0D37">
              <w:rPr>
                <w:bCs/>
                <w:szCs w:val="20"/>
              </w:rPr>
              <w:t>,30000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11.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Тугнуйское</w:t>
            </w:r>
          </w:p>
        </w:tc>
        <w:tc>
          <w:tcPr>
            <w:tcW w:w="1323" w:type="dxa"/>
            <w:vAlign w:val="bottom"/>
          </w:tcPr>
          <w:p w:rsidR="004D2F88" w:rsidRPr="00DE4DEA" w:rsidRDefault="00BE0D37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829,40000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12.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Харашибирское</w:t>
            </w:r>
          </w:p>
        </w:tc>
        <w:tc>
          <w:tcPr>
            <w:tcW w:w="1323" w:type="dxa"/>
            <w:vAlign w:val="bottom"/>
          </w:tcPr>
          <w:p w:rsidR="004D2F88" w:rsidRPr="00DE4DEA" w:rsidRDefault="00BE0D37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744,50000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13.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Хонхолойское</w:t>
            </w:r>
          </w:p>
        </w:tc>
        <w:tc>
          <w:tcPr>
            <w:tcW w:w="1323" w:type="dxa"/>
            <w:vAlign w:val="bottom"/>
          </w:tcPr>
          <w:p w:rsidR="004D2F88" w:rsidRPr="00DE4DEA" w:rsidRDefault="00BE0D37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134,10000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14.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Хошун-Узурское</w:t>
            </w:r>
          </w:p>
        </w:tc>
        <w:tc>
          <w:tcPr>
            <w:tcW w:w="1323" w:type="dxa"/>
            <w:vAlign w:val="bottom"/>
          </w:tcPr>
          <w:p w:rsidR="004D2F88" w:rsidRPr="00DE4DEA" w:rsidRDefault="00BE0D37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241,10000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15.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Цолгинское</w:t>
            </w:r>
          </w:p>
        </w:tc>
        <w:tc>
          <w:tcPr>
            <w:tcW w:w="1323" w:type="dxa"/>
            <w:vAlign w:val="bottom"/>
          </w:tcPr>
          <w:p w:rsidR="004D2F88" w:rsidRPr="00DE4DEA" w:rsidRDefault="00520875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221,10000</w:t>
            </w:r>
          </w:p>
        </w:tc>
      </w:tr>
      <w:tr w:rsidR="004D2F88" w:rsidRPr="000602C2" w:rsidTr="00BA685F">
        <w:tc>
          <w:tcPr>
            <w:tcW w:w="1188" w:type="dxa"/>
          </w:tcPr>
          <w:p w:rsidR="004D2F88" w:rsidRPr="006611F1" w:rsidRDefault="004D2F88" w:rsidP="004D2F88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16.</w:t>
            </w:r>
          </w:p>
        </w:tc>
        <w:tc>
          <w:tcPr>
            <w:tcW w:w="3600" w:type="dxa"/>
          </w:tcPr>
          <w:p w:rsidR="004D2F88" w:rsidRPr="006611F1" w:rsidRDefault="004D2F88" w:rsidP="004D2F88">
            <w:pPr>
              <w:tabs>
                <w:tab w:val="left" w:pos="915"/>
              </w:tabs>
            </w:pPr>
            <w:r w:rsidRPr="006611F1">
              <w:t>СП Шаралдайское</w:t>
            </w:r>
          </w:p>
        </w:tc>
        <w:tc>
          <w:tcPr>
            <w:tcW w:w="1323" w:type="dxa"/>
            <w:vAlign w:val="bottom"/>
          </w:tcPr>
          <w:p w:rsidR="004D2F88" w:rsidRPr="00DE4DEA" w:rsidRDefault="00520875" w:rsidP="00BA685F">
            <w:pPr>
              <w:jc w:val="right"/>
              <w:rPr>
                <w:bCs/>
                <w:szCs w:val="20"/>
              </w:rPr>
            </w:pPr>
            <w:r>
              <w:rPr>
                <w:bCs/>
                <w:szCs w:val="20"/>
              </w:rPr>
              <w:t>1 882,50000</w:t>
            </w:r>
          </w:p>
        </w:tc>
      </w:tr>
      <w:tr w:rsidR="00BA685F" w:rsidRPr="000602C2" w:rsidTr="00BA685F">
        <w:tc>
          <w:tcPr>
            <w:tcW w:w="4788" w:type="dxa"/>
            <w:gridSpan w:val="2"/>
          </w:tcPr>
          <w:p w:rsidR="00BA685F" w:rsidRPr="000C28A2" w:rsidRDefault="00BA685F" w:rsidP="00BA6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Нераспределенные средства</w:t>
            </w:r>
          </w:p>
        </w:tc>
        <w:tc>
          <w:tcPr>
            <w:tcW w:w="1323" w:type="dxa"/>
            <w:vAlign w:val="center"/>
          </w:tcPr>
          <w:p w:rsidR="00BA685F" w:rsidRPr="000C28A2" w:rsidRDefault="0080601E" w:rsidP="0080601E">
            <w:pPr>
              <w:jc w:val="right"/>
              <w:rPr>
                <w:b/>
              </w:rPr>
            </w:pPr>
            <w:r>
              <w:rPr>
                <w:b/>
              </w:rPr>
              <w:t>266</w:t>
            </w:r>
            <w:r w:rsidR="00BA685F">
              <w:rPr>
                <w:b/>
              </w:rPr>
              <w:t>,</w:t>
            </w:r>
            <w:r>
              <w:rPr>
                <w:b/>
              </w:rPr>
              <w:t>7700</w:t>
            </w:r>
            <w:r w:rsidR="00BA685F">
              <w:rPr>
                <w:b/>
              </w:rPr>
              <w:t>0</w:t>
            </w:r>
          </w:p>
        </w:tc>
      </w:tr>
      <w:tr w:rsidR="00BA685F" w:rsidRPr="000602C2" w:rsidTr="00BA685F">
        <w:tc>
          <w:tcPr>
            <w:tcW w:w="4788" w:type="dxa"/>
            <w:gridSpan w:val="2"/>
          </w:tcPr>
          <w:p w:rsidR="00BA685F" w:rsidRPr="00933C6C" w:rsidRDefault="00BA685F" w:rsidP="00BA685F">
            <w:pPr>
              <w:jc w:val="center"/>
            </w:pPr>
            <w:r w:rsidRPr="00933C6C">
              <w:rPr>
                <w:b/>
              </w:rPr>
              <w:t>Итого по поселениям</w:t>
            </w:r>
          </w:p>
        </w:tc>
        <w:tc>
          <w:tcPr>
            <w:tcW w:w="1323" w:type="dxa"/>
            <w:vAlign w:val="center"/>
          </w:tcPr>
          <w:p w:rsidR="00BA685F" w:rsidRPr="000C28A2" w:rsidRDefault="008B60F6" w:rsidP="00113E02">
            <w:pPr>
              <w:jc w:val="right"/>
              <w:rPr>
                <w:b/>
              </w:rPr>
            </w:pPr>
            <w:r w:rsidRPr="008B60F6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113E02">
              <w:rPr>
                <w:b/>
              </w:rPr>
              <w:t>929</w:t>
            </w:r>
            <w:r w:rsidRPr="008B60F6">
              <w:rPr>
                <w:b/>
              </w:rPr>
              <w:t>,77</w:t>
            </w:r>
            <w:r>
              <w:rPr>
                <w:b/>
              </w:rPr>
              <w:t>000</w:t>
            </w:r>
          </w:p>
        </w:tc>
      </w:tr>
    </w:tbl>
    <w:p w:rsidR="00BA685F" w:rsidRDefault="00BA685F" w:rsidP="007621CE">
      <w:pPr>
        <w:jc w:val="right"/>
        <w:rPr>
          <w:color w:val="FF0000"/>
        </w:rPr>
      </w:pPr>
    </w:p>
    <w:p w:rsidR="00881DC1" w:rsidRDefault="00881DC1" w:rsidP="007621CE">
      <w:pPr>
        <w:jc w:val="right"/>
        <w:rPr>
          <w:color w:val="FF0000"/>
        </w:rPr>
      </w:pPr>
    </w:p>
    <w:p w:rsidR="00446974" w:rsidRDefault="00446974" w:rsidP="007621CE">
      <w:pPr>
        <w:jc w:val="right"/>
        <w:rPr>
          <w:color w:val="FF0000"/>
        </w:rPr>
      </w:pPr>
    </w:p>
    <w:p w:rsidR="00881DC1" w:rsidRPr="000602C2" w:rsidRDefault="00881DC1" w:rsidP="00881DC1">
      <w:pPr>
        <w:jc w:val="right"/>
        <w:rPr>
          <w:rFonts w:cs="Times New Roman"/>
          <w:szCs w:val="20"/>
        </w:rPr>
      </w:pPr>
      <w:r>
        <w:rPr>
          <w:rFonts w:cs="Times New Roman"/>
          <w:szCs w:val="20"/>
        </w:rPr>
        <w:t>Таблица 3</w:t>
      </w:r>
    </w:p>
    <w:p w:rsidR="00881DC1" w:rsidRPr="0036276C" w:rsidRDefault="00881DC1" w:rsidP="00881DC1">
      <w:pPr>
        <w:jc w:val="right"/>
        <w:rPr>
          <w:rFonts w:cs="Times New Roman"/>
          <w:sz w:val="16"/>
          <w:szCs w:val="16"/>
        </w:rPr>
      </w:pPr>
    </w:p>
    <w:p w:rsidR="00881DC1" w:rsidRPr="00881DC1" w:rsidRDefault="00881DC1" w:rsidP="00881DC1">
      <w:pPr>
        <w:jc w:val="center"/>
        <w:outlineLvl w:val="0"/>
        <w:rPr>
          <w:b/>
          <w:szCs w:val="20"/>
        </w:rPr>
      </w:pPr>
      <w:r w:rsidRPr="00881DC1">
        <w:rPr>
          <w:b/>
          <w:szCs w:val="20"/>
        </w:rPr>
        <w:t>Распределение иных межбюджетных трансфертов бюджетам поселений на организацию в границах п</w:t>
      </w:r>
      <w:r w:rsidRPr="00881DC1">
        <w:rPr>
          <w:b/>
          <w:szCs w:val="20"/>
        </w:rPr>
        <w:t>о</w:t>
      </w:r>
      <w:r w:rsidRPr="00881DC1">
        <w:rPr>
          <w:b/>
          <w:szCs w:val="20"/>
        </w:rPr>
        <w:t>селений водоснабжения населения</w:t>
      </w:r>
    </w:p>
    <w:p w:rsidR="00881DC1" w:rsidRPr="000602C2" w:rsidRDefault="00881DC1" w:rsidP="00881DC1">
      <w:pPr>
        <w:jc w:val="right"/>
      </w:pPr>
      <w:r w:rsidRPr="000602C2">
        <w:t>тыс. руб.</w:t>
      </w:r>
    </w:p>
    <w:p w:rsidR="00881DC1" w:rsidRDefault="00881DC1" w:rsidP="00881DC1">
      <w:pPr>
        <w:jc w:val="right"/>
        <w:outlineLvl w:val="0"/>
      </w:pPr>
    </w:p>
    <w:tbl>
      <w:tblPr>
        <w:tblW w:w="4580" w:type="dxa"/>
        <w:jc w:val="center"/>
        <w:tblInd w:w="95" w:type="dxa"/>
        <w:tblLayout w:type="fixed"/>
        <w:tblLook w:val="04A0"/>
      </w:tblPr>
      <w:tblGrid>
        <w:gridCol w:w="479"/>
        <w:gridCol w:w="2653"/>
        <w:gridCol w:w="1448"/>
      </w:tblGrid>
      <w:tr w:rsidR="00881DC1" w:rsidRPr="002A55ED" w:rsidTr="002D370B">
        <w:trPr>
          <w:trHeight w:val="60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C1" w:rsidRPr="002A55ED" w:rsidRDefault="00881DC1" w:rsidP="00881DC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DC1" w:rsidRPr="002A55ED" w:rsidRDefault="00881DC1" w:rsidP="00881DC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1DC1" w:rsidRPr="002A55ED" w:rsidRDefault="00881DC1" w:rsidP="00881DC1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881DC1" w:rsidRPr="002A55ED" w:rsidTr="002D370B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881DC1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881DC1">
            <w:pPr>
              <w:tabs>
                <w:tab w:val="left" w:pos="915"/>
              </w:tabs>
            </w:pPr>
            <w:r w:rsidRPr="006611F1">
              <w:t>СП Барское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DC1" w:rsidRPr="00906445" w:rsidRDefault="00352C91" w:rsidP="00881DC1">
            <w:pPr>
              <w:jc w:val="right"/>
            </w:pPr>
            <w:r>
              <w:t>50,00000</w:t>
            </w:r>
          </w:p>
        </w:tc>
      </w:tr>
      <w:tr w:rsidR="00881DC1" w:rsidRPr="002A55ED" w:rsidTr="002D370B">
        <w:trPr>
          <w:trHeight w:val="255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413DC6" w:rsidP="00881DC1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1DC1" w:rsidRPr="006611F1">
              <w:rPr>
                <w:b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881DC1">
            <w:pPr>
              <w:tabs>
                <w:tab w:val="left" w:pos="915"/>
              </w:tabs>
            </w:pPr>
            <w:r w:rsidRPr="006611F1">
              <w:t>СП Калиновское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DC1" w:rsidRPr="00906445" w:rsidRDefault="00352C91" w:rsidP="00881DC1">
            <w:pPr>
              <w:jc w:val="right"/>
            </w:pPr>
            <w:r>
              <w:t>55,0000</w:t>
            </w:r>
          </w:p>
        </w:tc>
      </w:tr>
      <w:tr w:rsidR="00881DC1" w:rsidRPr="002A55ED" w:rsidTr="002D370B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413DC6" w:rsidP="00881DC1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81DC1" w:rsidRPr="006611F1">
              <w:rPr>
                <w:b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881DC1">
            <w:pPr>
              <w:tabs>
                <w:tab w:val="left" w:pos="915"/>
              </w:tabs>
            </w:pPr>
            <w:r w:rsidRPr="006611F1">
              <w:t>СП Кусотинское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DC1" w:rsidRPr="00906445" w:rsidRDefault="00352C91" w:rsidP="00881DC1">
            <w:pPr>
              <w:jc w:val="right"/>
            </w:pPr>
            <w:r>
              <w:t>62,0000</w:t>
            </w:r>
          </w:p>
        </w:tc>
      </w:tr>
      <w:tr w:rsidR="00881DC1" w:rsidRPr="002A55ED" w:rsidTr="002D370B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413DC6" w:rsidP="00881DC1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81DC1" w:rsidRPr="006611F1">
              <w:rPr>
                <w:b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881DC1">
            <w:pPr>
              <w:tabs>
                <w:tab w:val="left" w:pos="915"/>
              </w:tabs>
            </w:pPr>
            <w:r w:rsidRPr="006611F1">
              <w:t>СП Никольское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DC1" w:rsidRDefault="00352C91" w:rsidP="00881DC1">
            <w:pPr>
              <w:jc w:val="right"/>
            </w:pPr>
            <w:r>
              <w:t>149,00000</w:t>
            </w:r>
          </w:p>
        </w:tc>
      </w:tr>
      <w:tr w:rsidR="00881DC1" w:rsidRPr="002A55ED" w:rsidTr="002D370B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413DC6" w:rsidP="00881DC1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1DC1" w:rsidRPr="006611F1">
              <w:rPr>
                <w:b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881DC1">
            <w:pPr>
              <w:tabs>
                <w:tab w:val="left" w:pos="915"/>
              </w:tabs>
            </w:pPr>
            <w:r w:rsidRPr="006611F1">
              <w:t>СП Саганнурское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DC1" w:rsidRPr="00547BD3" w:rsidRDefault="00352C91" w:rsidP="00881DC1">
            <w:pPr>
              <w:jc w:val="right"/>
            </w:pPr>
            <w:r>
              <w:t>150,00000</w:t>
            </w:r>
          </w:p>
        </w:tc>
      </w:tr>
      <w:tr w:rsidR="00881DC1" w:rsidRPr="002A55ED" w:rsidTr="002D370B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413DC6" w:rsidP="00881DC1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81DC1" w:rsidRPr="006611F1">
              <w:rPr>
                <w:b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881DC1">
            <w:pPr>
              <w:tabs>
                <w:tab w:val="left" w:pos="915"/>
              </w:tabs>
            </w:pPr>
            <w:r w:rsidRPr="006611F1">
              <w:t>СП Тугнуйское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DC1" w:rsidRDefault="00352C91" w:rsidP="00881DC1">
            <w:pPr>
              <w:jc w:val="right"/>
            </w:pPr>
            <w:r>
              <w:t>70,0000</w:t>
            </w:r>
            <w:r w:rsidR="00413DC6">
              <w:t>0</w:t>
            </w:r>
          </w:p>
        </w:tc>
      </w:tr>
      <w:tr w:rsidR="00881DC1" w:rsidRPr="002A55ED" w:rsidTr="002D370B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413DC6" w:rsidP="00881DC1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81DC1" w:rsidRPr="006611F1">
              <w:rPr>
                <w:b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881DC1">
            <w:pPr>
              <w:tabs>
                <w:tab w:val="left" w:pos="915"/>
              </w:tabs>
            </w:pPr>
            <w:r w:rsidRPr="006611F1">
              <w:t>СП Харашибирское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DC1" w:rsidRDefault="00413DC6" w:rsidP="00881DC1">
            <w:pPr>
              <w:jc w:val="right"/>
            </w:pPr>
            <w:r>
              <w:t>50,00000</w:t>
            </w:r>
          </w:p>
        </w:tc>
      </w:tr>
      <w:tr w:rsidR="00881DC1" w:rsidRPr="002A55ED" w:rsidTr="002D370B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413DC6" w:rsidP="00413DC6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81DC1" w:rsidRPr="006611F1">
              <w:rPr>
                <w:b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881DC1">
            <w:pPr>
              <w:tabs>
                <w:tab w:val="left" w:pos="915"/>
              </w:tabs>
            </w:pPr>
            <w:r w:rsidRPr="006611F1">
              <w:t>СП Хонхолойское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DC1" w:rsidRPr="00906445" w:rsidRDefault="00413DC6" w:rsidP="00881DC1">
            <w:pPr>
              <w:jc w:val="right"/>
            </w:pPr>
            <w:r>
              <w:t>353,76200</w:t>
            </w:r>
          </w:p>
        </w:tc>
      </w:tr>
      <w:tr w:rsidR="00881DC1" w:rsidRPr="002A55ED" w:rsidTr="002D370B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413DC6" w:rsidP="00881DC1">
            <w:pPr>
              <w:tabs>
                <w:tab w:val="left" w:pos="91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81DC1" w:rsidRPr="006611F1">
              <w:rPr>
                <w:b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881DC1">
            <w:pPr>
              <w:tabs>
                <w:tab w:val="left" w:pos="915"/>
              </w:tabs>
            </w:pPr>
            <w:r w:rsidRPr="006611F1">
              <w:t>СП Хошун-Узурское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DC1" w:rsidRPr="00906445" w:rsidRDefault="00413DC6" w:rsidP="00881DC1">
            <w:pPr>
              <w:jc w:val="right"/>
            </w:pPr>
            <w:r>
              <w:t>60,00000</w:t>
            </w:r>
          </w:p>
        </w:tc>
      </w:tr>
      <w:tr w:rsidR="00881DC1" w:rsidRPr="002A55ED" w:rsidTr="002D370B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413DC6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</w:t>
            </w:r>
            <w:r w:rsidR="00413DC6">
              <w:rPr>
                <w:b/>
              </w:rPr>
              <w:t>0</w:t>
            </w:r>
            <w:r w:rsidRPr="006611F1">
              <w:rPr>
                <w:b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881DC1">
            <w:pPr>
              <w:tabs>
                <w:tab w:val="left" w:pos="915"/>
              </w:tabs>
            </w:pPr>
            <w:r w:rsidRPr="006611F1">
              <w:t>СП Цолгинское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DC1" w:rsidRPr="00547BD3" w:rsidRDefault="00413DC6" w:rsidP="00881DC1">
            <w:pPr>
              <w:jc w:val="right"/>
            </w:pPr>
            <w:r>
              <w:t>50,00000</w:t>
            </w:r>
          </w:p>
        </w:tc>
      </w:tr>
      <w:tr w:rsidR="00881DC1" w:rsidRPr="002A55ED" w:rsidTr="002D370B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413DC6">
            <w:pPr>
              <w:tabs>
                <w:tab w:val="left" w:pos="915"/>
              </w:tabs>
              <w:jc w:val="center"/>
              <w:rPr>
                <w:b/>
              </w:rPr>
            </w:pPr>
            <w:r w:rsidRPr="006611F1">
              <w:rPr>
                <w:b/>
              </w:rPr>
              <w:t>1</w:t>
            </w:r>
            <w:r w:rsidR="00413DC6">
              <w:rPr>
                <w:b/>
              </w:rPr>
              <w:t>1</w:t>
            </w:r>
            <w:r w:rsidRPr="006611F1">
              <w:rPr>
                <w:b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DC1" w:rsidRPr="006611F1" w:rsidRDefault="00881DC1" w:rsidP="00881DC1">
            <w:pPr>
              <w:tabs>
                <w:tab w:val="left" w:pos="915"/>
              </w:tabs>
            </w:pPr>
            <w:r w:rsidRPr="006611F1">
              <w:t>СП Шаралдайское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DC1" w:rsidRPr="00906445" w:rsidRDefault="00413DC6" w:rsidP="00881DC1">
            <w:pPr>
              <w:jc w:val="right"/>
            </w:pPr>
            <w:r>
              <w:t>150,0000</w:t>
            </w:r>
          </w:p>
        </w:tc>
      </w:tr>
      <w:tr w:rsidR="00881DC1" w:rsidRPr="00906445" w:rsidTr="002D370B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DC1" w:rsidRPr="00906445" w:rsidRDefault="00881DC1" w:rsidP="00881DC1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906445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1DC1" w:rsidRPr="00A92C0A" w:rsidRDefault="00881DC1" w:rsidP="00881DC1">
            <w:pPr>
              <w:rPr>
                <w:b/>
                <w:i/>
              </w:rPr>
            </w:pPr>
            <w:r w:rsidRPr="00A92C0A">
              <w:rPr>
                <w:b/>
                <w:i/>
              </w:rPr>
              <w:t>Итого по поселениям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1DC1" w:rsidRPr="00A92C0A" w:rsidRDefault="00A92C0A" w:rsidP="00881DC1">
            <w:pPr>
              <w:jc w:val="right"/>
              <w:rPr>
                <w:b/>
                <w:i/>
              </w:rPr>
            </w:pPr>
            <w:r w:rsidRPr="00A92C0A">
              <w:rPr>
                <w:b/>
                <w:i/>
              </w:rPr>
              <w:t>1</w:t>
            </w:r>
            <w:r w:rsidR="002D370B">
              <w:rPr>
                <w:b/>
                <w:i/>
              </w:rPr>
              <w:t xml:space="preserve"> </w:t>
            </w:r>
            <w:r w:rsidRPr="00A92C0A">
              <w:rPr>
                <w:b/>
                <w:i/>
              </w:rPr>
              <w:t>199,76200</w:t>
            </w:r>
          </w:p>
        </w:tc>
      </w:tr>
    </w:tbl>
    <w:p w:rsidR="00881DC1" w:rsidRPr="00AD67BD" w:rsidRDefault="00881DC1" w:rsidP="007621CE">
      <w:pPr>
        <w:jc w:val="right"/>
        <w:rPr>
          <w:color w:val="FF0000"/>
        </w:rPr>
      </w:pPr>
    </w:p>
    <w:sectPr w:rsidR="00881DC1" w:rsidRPr="00AD67BD" w:rsidSect="00554075">
      <w:footerReference w:type="default" r:id="rId8"/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15" w:rsidRDefault="007C4915" w:rsidP="005152A2">
      <w:r>
        <w:separator/>
      </w:r>
    </w:p>
  </w:endnote>
  <w:endnote w:type="continuationSeparator" w:id="0">
    <w:p w:rsidR="007C4915" w:rsidRDefault="007C4915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446974" w:rsidRDefault="0069124F">
        <w:pPr>
          <w:pStyle w:val="aa"/>
          <w:jc w:val="center"/>
        </w:pPr>
        <w:fldSimple w:instr=" PAGE   \* MERGEFORMAT ">
          <w:r w:rsidR="00D81CC9">
            <w:rPr>
              <w:noProof/>
            </w:rPr>
            <w:t>2</w:t>
          </w:r>
        </w:fldSimple>
      </w:p>
    </w:sdtContent>
  </w:sdt>
  <w:p w:rsidR="00446974" w:rsidRDefault="004469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15" w:rsidRDefault="007C4915" w:rsidP="005152A2">
      <w:r>
        <w:separator/>
      </w:r>
    </w:p>
  </w:footnote>
  <w:footnote w:type="continuationSeparator" w:id="0">
    <w:p w:rsidR="007C4915" w:rsidRDefault="007C4915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981"/>
    <w:multiLevelType w:val="hybridMultilevel"/>
    <w:tmpl w:val="5E4ACCC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2413B"/>
    <w:multiLevelType w:val="hybridMultilevel"/>
    <w:tmpl w:val="5F26B2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664D0"/>
    <w:multiLevelType w:val="hybridMultilevel"/>
    <w:tmpl w:val="90688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mirrorMargins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3721"/>
    <w:rsid w:val="00003C6F"/>
    <w:rsid w:val="00003D47"/>
    <w:rsid w:val="00005629"/>
    <w:rsid w:val="00006FC6"/>
    <w:rsid w:val="00011E2D"/>
    <w:rsid w:val="00021DFE"/>
    <w:rsid w:val="00023DC2"/>
    <w:rsid w:val="00023DD0"/>
    <w:rsid w:val="00023E9B"/>
    <w:rsid w:val="000265B0"/>
    <w:rsid w:val="00026FBC"/>
    <w:rsid w:val="00027128"/>
    <w:rsid w:val="00027AB5"/>
    <w:rsid w:val="00027BD2"/>
    <w:rsid w:val="000304D0"/>
    <w:rsid w:val="0003465B"/>
    <w:rsid w:val="00034722"/>
    <w:rsid w:val="00037D40"/>
    <w:rsid w:val="00040966"/>
    <w:rsid w:val="00041DA7"/>
    <w:rsid w:val="00042033"/>
    <w:rsid w:val="000449BE"/>
    <w:rsid w:val="00045C9B"/>
    <w:rsid w:val="0005017D"/>
    <w:rsid w:val="00050598"/>
    <w:rsid w:val="000518EB"/>
    <w:rsid w:val="00051B5D"/>
    <w:rsid w:val="000602C2"/>
    <w:rsid w:val="0006100E"/>
    <w:rsid w:val="000635CB"/>
    <w:rsid w:val="00064059"/>
    <w:rsid w:val="0007190C"/>
    <w:rsid w:val="00076023"/>
    <w:rsid w:val="000765BA"/>
    <w:rsid w:val="00076C42"/>
    <w:rsid w:val="00077F11"/>
    <w:rsid w:val="00080DD9"/>
    <w:rsid w:val="00081263"/>
    <w:rsid w:val="00081C58"/>
    <w:rsid w:val="000846A1"/>
    <w:rsid w:val="00084708"/>
    <w:rsid w:val="00086031"/>
    <w:rsid w:val="000878D7"/>
    <w:rsid w:val="00094DD7"/>
    <w:rsid w:val="000972B4"/>
    <w:rsid w:val="000B6098"/>
    <w:rsid w:val="000C06DD"/>
    <w:rsid w:val="000C0721"/>
    <w:rsid w:val="000C32AE"/>
    <w:rsid w:val="000C398A"/>
    <w:rsid w:val="000C6A77"/>
    <w:rsid w:val="000C7F08"/>
    <w:rsid w:val="000D18B1"/>
    <w:rsid w:val="000D1BB9"/>
    <w:rsid w:val="000D2075"/>
    <w:rsid w:val="000D22E6"/>
    <w:rsid w:val="000D39DB"/>
    <w:rsid w:val="000D5F74"/>
    <w:rsid w:val="000D760F"/>
    <w:rsid w:val="000E1359"/>
    <w:rsid w:val="000E395C"/>
    <w:rsid w:val="000F0258"/>
    <w:rsid w:val="000F3B9D"/>
    <w:rsid w:val="000F5FBA"/>
    <w:rsid w:val="00101C05"/>
    <w:rsid w:val="001036CE"/>
    <w:rsid w:val="00104357"/>
    <w:rsid w:val="00104517"/>
    <w:rsid w:val="00105113"/>
    <w:rsid w:val="00111054"/>
    <w:rsid w:val="001121AF"/>
    <w:rsid w:val="00112358"/>
    <w:rsid w:val="001123A4"/>
    <w:rsid w:val="00113E02"/>
    <w:rsid w:val="001155BB"/>
    <w:rsid w:val="00115957"/>
    <w:rsid w:val="00116257"/>
    <w:rsid w:val="00117DBD"/>
    <w:rsid w:val="001210F7"/>
    <w:rsid w:val="0012383D"/>
    <w:rsid w:val="00130840"/>
    <w:rsid w:val="001316AB"/>
    <w:rsid w:val="00131F4F"/>
    <w:rsid w:val="0013387A"/>
    <w:rsid w:val="00141490"/>
    <w:rsid w:val="00144F7B"/>
    <w:rsid w:val="0014517A"/>
    <w:rsid w:val="0014561C"/>
    <w:rsid w:val="0015007B"/>
    <w:rsid w:val="00153246"/>
    <w:rsid w:val="00154092"/>
    <w:rsid w:val="001541FA"/>
    <w:rsid w:val="00154AA0"/>
    <w:rsid w:val="00157E09"/>
    <w:rsid w:val="001605C0"/>
    <w:rsid w:val="001615A4"/>
    <w:rsid w:val="00162017"/>
    <w:rsid w:val="001665EE"/>
    <w:rsid w:val="0016714E"/>
    <w:rsid w:val="00167D89"/>
    <w:rsid w:val="00173C17"/>
    <w:rsid w:val="001746E6"/>
    <w:rsid w:val="001761BB"/>
    <w:rsid w:val="00176BB8"/>
    <w:rsid w:val="0018006A"/>
    <w:rsid w:val="00184050"/>
    <w:rsid w:val="001843C1"/>
    <w:rsid w:val="0018602C"/>
    <w:rsid w:val="001865AD"/>
    <w:rsid w:val="001868D7"/>
    <w:rsid w:val="00187946"/>
    <w:rsid w:val="0019701F"/>
    <w:rsid w:val="0019747E"/>
    <w:rsid w:val="00197EA5"/>
    <w:rsid w:val="001A3B6F"/>
    <w:rsid w:val="001A4E9F"/>
    <w:rsid w:val="001A599C"/>
    <w:rsid w:val="001A607A"/>
    <w:rsid w:val="001B0E9D"/>
    <w:rsid w:val="001B2F21"/>
    <w:rsid w:val="001B4236"/>
    <w:rsid w:val="001B4EC0"/>
    <w:rsid w:val="001C32BE"/>
    <w:rsid w:val="001D18F0"/>
    <w:rsid w:val="001D2DC8"/>
    <w:rsid w:val="001D5E42"/>
    <w:rsid w:val="001D6474"/>
    <w:rsid w:val="001D6A79"/>
    <w:rsid w:val="001D6D8C"/>
    <w:rsid w:val="001D72B4"/>
    <w:rsid w:val="001E1A92"/>
    <w:rsid w:val="001E211E"/>
    <w:rsid w:val="001E2D41"/>
    <w:rsid w:val="001E390D"/>
    <w:rsid w:val="001E4592"/>
    <w:rsid w:val="001E5595"/>
    <w:rsid w:val="001E6D1D"/>
    <w:rsid w:val="001F1FF7"/>
    <w:rsid w:val="001F4CF0"/>
    <w:rsid w:val="002024DC"/>
    <w:rsid w:val="00204D01"/>
    <w:rsid w:val="0020536C"/>
    <w:rsid w:val="0020543F"/>
    <w:rsid w:val="00207149"/>
    <w:rsid w:val="002133E0"/>
    <w:rsid w:val="0021796D"/>
    <w:rsid w:val="00217AF7"/>
    <w:rsid w:val="00220CAF"/>
    <w:rsid w:val="00222A39"/>
    <w:rsid w:val="00223083"/>
    <w:rsid w:val="00224E90"/>
    <w:rsid w:val="002341E2"/>
    <w:rsid w:val="00236906"/>
    <w:rsid w:val="00236A4A"/>
    <w:rsid w:val="00240935"/>
    <w:rsid w:val="002433B6"/>
    <w:rsid w:val="002437FB"/>
    <w:rsid w:val="00247A2A"/>
    <w:rsid w:val="00251F62"/>
    <w:rsid w:val="002537BB"/>
    <w:rsid w:val="00253BB4"/>
    <w:rsid w:val="002547A2"/>
    <w:rsid w:val="002553EF"/>
    <w:rsid w:val="00255DE1"/>
    <w:rsid w:val="00256E3D"/>
    <w:rsid w:val="0026028C"/>
    <w:rsid w:val="002641CE"/>
    <w:rsid w:val="002668B4"/>
    <w:rsid w:val="0026745D"/>
    <w:rsid w:val="0027264E"/>
    <w:rsid w:val="002726C3"/>
    <w:rsid w:val="00272AFF"/>
    <w:rsid w:val="002739F0"/>
    <w:rsid w:val="00275307"/>
    <w:rsid w:val="00275539"/>
    <w:rsid w:val="00276D10"/>
    <w:rsid w:val="00277072"/>
    <w:rsid w:val="0027738B"/>
    <w:rsid w:val="002801B5"/>
    <w:rsid w:val="00281B50"/>
    <w:rsid w:val="00283E00"/>
    <w:rsid w:val="00284298"/>
    <w:rsid w:val="002864AC"/>
    <w:rsid w:val="00287236"/>
    <w:rsid w:val="00287720"/>
    <w:rsid w:val="002878B2"/>
    <w:rsid w:val="002905F9"/>
    <w:rsid w:val="002918E0"/>
    <w:rsid w:val="00292631"/>
    <w:rsid w:val="00295D5C"/>
    <w:rsid w:val="00295DAE"/>
    <w:rsid w:val="002965D3"/>
    <w:rsid w:val="00296ABB"/>
    <w:rsid w:val="0029737D"/>
    <w:rsid w:val="002976E3"/>
    <w:rsid w:val="002A6588"/>
    <w:rsid w:val="002A66C8"/>
    <w:rsid w:val="002A6A0F"/>
    <w:rsid w:val="002B1303"/>
    <w:rsid w:val="002B3857"/>
    <w:rsid w:val="002B42E2"/>
    <w:rsid w:val="002B5AA7"/>
    <w:rsid w:val="002B6E30"/>
    <w:rsid w:val="002C259D"/>
    <w:rsid w:val="002C32C7"/>
    <w:rsid w:val="002C3FD6"/>
    <w:rsid w:val="002C4B55"/>
    <w:rsid w:val="002D050E"/>
    <w:rsid w:val="002D1571"/>
    <w:rsid w:val="002D218A"/>
    <w:rsid w:val="002D370B"/>
    <w:rsid w:val="002D38B4"/>
    <w:rsid w:val="002D4A9E"/>
    <w:rsid w:val="002D4B60"/>
    <w:rsid w:val="002D4CB5"/>
    <w:rsid w:val="002D4E59"/>
    <w:rsid w:val="002E0ED7"/>
    <w:rsid w:val="002E19EF"/>
    <w:rsid w:val="002E1E41"/>
    <w:rsid w:val="002E4480"/>
    <w:rsid w:val="002F2B4B"/>
    <w:rsid w:val="002F545D"/>
    <w:rsid w:val="002F767A"/>
    <w:rsid w:val="003010AA"/>
    <w:rsid w:val="00302BF0"/>
    <w:rsid w:val="003030F1"/>
    <w:rsid w:val="0030329D"/>
    <w:rsid w:val="003043A4"/>
    <w:rsid w:val="003061EA"/>
    <w:rsid w:val="00311DC9"/>
    <w:rsid w:val="0032077F"/>
    <w:rsid w:val="0032252B"/>
    <w:rsid w:val="00324357"/>
    <w:rsid w:val="00326509"/>
    <w:rsid w:val="00327054"/>
    <w:rsid w:val="00330C6D"/>
    <w:rsid w:val="00334DFA"/>
    <w:rsid w:val="003365E4"/>
    <w:rsid w:val="00340262"/>
    <w:rsid w:val="00343078"/>
    <w:rsid w:val="0034392A"/>
    <w:rsid w:val="00345BF7"/>
    <w:rsid w:val="00350604"/>
    <w:rsid w:val="00350A65"/>
    <w:rsid w:val="00352385"/>
    <w:rsid w:val="00352A60"/>
    <w:rsid w:val="00352C91"/>
    <w:rsid w:val="0035306D"/>
    <w:rsid w:val="0035637A"/>
    <w:rsid w:val="00356BD5"/>
    <w:rsid w:val="00360623"/>
    <w:rsid w:val="00361598"/>
    <w:rsid w:val="0036276C"/>
    <w:rsid w:val="00364CD0"/>
    <w:rsid w:val="0036541B"/>
    <w:rsid w:val="003707E2"/>
    <w:rsid w:val="00375975"/>
    <w:rsid w:val="0037634D"/>
    <w:rsid w:val="003765FD"/>
    <w:rsid w:val="0038015C"/>
    <w:rsid w:val="003827E8"/>
    <w:rsid w:val="00382A2A"/>
    <w:rsid w:val="003838AD"/>
    <w:rsid w:val="00383B09"/>
    <w:rsid w:val="00386963"/>
    <w:rsid w:val="00391F90"/>
    <w:rsid w:val="00393E2F"/>
    <w:rsid w:val="0039408F"/>
    <w:rsid w:val="0039607D"/>
    <w:rsid w:val="003967CF"/>
    <w:rsid w:val="00396960"/>
    <w:rsid w:val="003A1DB6"/>
    <w:rsid w:val="003A72F2"/>
    <w:rsid w:val="003B2C36"/>
    <w:rsid w:val="003B46B8"/>
    <w:rsid w:val="003B5A59"/>
    <w:rsid w:val="003B5EE7"/>
    <w:rsid w:val="003C199C"/>
    <w:rsid w:val="003C58BF"/>
    <w:rsid w:val="003C76E0"/>
    <w:rsid w:val="003D2253"/>
    <w:rsid w:val="003E7599"/>
    <w:rsid w:val="003F0A29"/>
    <w:rsid w:val="003F1047"/>
    <w:rsid w:val="003F149B"/>
    <w:rsid w:val="003F3512"/>
    <w:rsid w:val="003F430C"/>
    <w:rsid w:val="003F4490"/>
    <w:rsid w:val="003F44A3"/>
    <w:rsid w:val="003F60B4"/>
    <w:rsid w:val="003F6612"/>
    <w:rsid w:val="004064E3"/>
    <w:rsid w:val="00406FE2"/>
    <w:rsid w:val="00410228"/>
    <w:rsid w:val="004105C0"/>
    <w:rsid w:val="00410749"/>
    <w:rsid w:val="00411451"/>
    <w:rsid w:val="0041214D"/>
    <w:rsid w:val="00412B4B"/>
    <w:rsid w:val="00413DC6"/>
    <w:rsid w:val="00416AE3"/>
    <w:rsid w:val="00422FE8"/>
    <w:rsid w:val="004264E0"/>
    <w:rsid w:val="00430496"/>
    <w:rsid w:val="00430FF6"/>
    <w:rsid w:val="0043178C"/>
    <w:rsid w:val="00431E1F"/>
    <w:rsid w:val="00433A08"/>
    <w:rsid w:val="00433B29"/>
    <w:rsid w:val="00434DDD"/>
    <w:rsid w:val="00437EC7"/>
    <w:rsid w:val="00445107"/>
    <w:rsid w:val="00446974"/>
    <w:rsid w:val="00446CCA"/>
    <w:rsid w:val="00447DDD"/>
    <w:rsid w:val="0045004D"/>
    <w:rsid w:val="00452100"/>
    <w:rsid w:val="0045465D"/>
    <w:rsid w:val="00462CF4"/>
    <w:rsid w:val="0046568F"/>
    <w:rsid w:val="00466C0B"/>
    <w:rsid w:val="00472090"/>
    <w:rsid w:val="00473110"/>
    <w:rsid w:val="00476FFE"/>
    <w:rsid w:val="00483531"/>
    <w:rsid w:val="00484835"/>
    <w:rsid w:val="004848A5"/>
    <w:rsid w:val="00491D5E"/>
    <w:rsid w:val="00492F2E"/>
    <w:rsid w:val="004930CD"/>
    <w:rsid w:val="00494EC1"/>
    <w:rsid w:val="004A199A"/>
    <w:rsid w:val="004A5F96"/>
    <w:rsid w:val="004B0A1C"/>
    <w:rsid w:val="004B1F95"/>
    <w:rsid w:val="004B589C"/>
    <w:rsid w:val="004C1A25"/>
    <w:rsid w:val="004C1C6A"/>
    <w:rsid w:val="004C5502"/>
    <w:rsid w:val="004C5B73"/>
    <w:rsid w:val="004D12A1"/>
    <w:rsid w:val="004D13A1"/>
    <w:rsid w:val="004D2F88"/>
    <w:rsid w:val="004D60DE"/>
    <w:rsid w:val="004D633E"/>
    <w:rsid w:val="004E07E1"/>
    <w:rsid w:val="004E2873"/>
    <w:rsid w:val="004E3064"/>
    <w:rsid w:val="004E79A6"/>
    <w:rsid w:val="004F46E8"/>
    <w:rsid w:val="004F67EA"/>
    <w:rsid w:val="004F6B1F"/>
    <w:rsid w:val="004F7CDD"/>
    <w:rsid w:val="005024A9"/>
    <w:rsid w:val="00502B7C"/>
    <w:rsid w:val="0050396E"/>
    <w:rsid w:val="005061D8"/>
    <w:rsid w:val="00506390"/>
    <w:rsid w:val="00506A29"/>
    <w:rsid w:val="00506C44"/>
    <w:rsid w:val="00506DA9"/>
    <w:rsid w:val="00507E0C"/>
    <w:rsid w:val="00511577"/>
    <w:rsid w:val="00511E5B"/>
    <w:rsid w:val="00513722"/>
    <w:rsid w:val="00513B96"/>
    <w:rsid w:val="00514173"/>
    <w:rsid w:val="005152A2"/>
    <w:rsid w:val="005176BF"/>
    <w:rsid w:val="00520875"/>
    <w:rsid w:val="005216E6"/>
    <w:rsid w:val="00525B79"/>
    <w:rsid w:val="00532434"/>
    <w:rsid w:val="00533496"/>
    <w:rsid w:val="0053428A"/>
    <w:rsid w:val="0053449D"/>
    <w:rsid w:val="005366AB"/>
    <w:rsid w:val="005373A6"/>
    <w:rsid w:val="005434EA"/>
    <w:rsid w:val="00544189"/>
    <w:rsid w:val="00545106"/>
    <w:rsid w:val="00547EDF"/>
    <w:rsid w:val="00550A2D"/>
    <w:rsid w:val="005517F0"/>
    <w:rsid w:val="00554075"/>
    <w:rsid w:val="0055479E"/>
    <w:rsid w:val="00555271"/>
    <w:rsid w:val="00555829"/>
    <w:rsid w:val="0055757E"/>
    <w:rsid w:val="00560AE1"/>
    <w:rsid w:val="00562C58"/>
    <w:rsid w:val="0056371A"/>
    <w:rsid w:val="00563B20"/>
    <w:rsid w:val="00564A06"/>
    <w:rsid w:val="0056512F"/>
    <w:rsid w:val="00566031"/>
    <w:rsid w:val="00566CCD"/>
    <w:rsid w:val="005671B3"/>
    <w:rsid w:val="0057003C"/>
    <w:rsid w:val="00573353"/>
    <w:rsid w:val="005743B1"/>
    <w:rsid w:val="00574F98"/>
    <w:rsid w:val="005773D4"/>
    <w:rsid w:val="00577A63"/>
    <w:rsid w:val="00587338"/>
    <w:rsid w:val="005879A3"/>
    <w:rsid w:val="0059117A"/>
    <w:rsid w:val="005923A0"/>
    <w:rsid w:val="005937EC"/>
    <w:rsid w:val="0059419B"/>
    <w:rsid w:val="00594868"/>
    <w:rsid w:val="00597058"/>
    <w:rsid w:val="005A108F"/>
    <w:rsid w:val="005A1DAD"/>
    <w:rsid w:val="005A22F5"/>
    <w:rsid w:val="005A258C"/>
    <w:rsid w:val="005A3209"/>
    <w:rsid w:val="005A3727"/>
    <w:rsid w:val="005A5B0B"/>
    <w:rsid w:val="005A74AB"/>
    <w:rsid w:val="005A76E8"/>
    <w:rsid w:val="005B334B"/>
    <w:rsid w:val="005B4D34"/>
    <w:rsid w:val="005B539C"/>
    <w:rsid w:val="005B61EE"/>
    <w:rsid w:val="005C19DF"/>
    <w:rsid w:val="005C2678"/>
    <w:rsid w:val="005C367A"/>
    <w:rsid w:val="005C3816"/>
    <w:rsid w:val="005C7870"/>
    <w:rsid w:val="005C7E12"/>
    <w:rsid w:val="005D0E39"/>
    <w:rsid w:val="005D2FCB"/>
    <w:rsid w:val="005D494D"/>
    <w:rsid w:val="005D4D34"/>
    <w:rsid w:val="005D7814"/>
    <w:rsid w:val="005E1F61"/>
    <w:rsid w:val="005E2857"/>
    <w:rsid w:val="005E59F6"/>
    <w:rsid w:val="005E6848"/>
    <w:rsid w:val="005E6F3A"/>
    <w:rsid w:val="005E7119"/>
    <w:rsid w:val="005F0270"/>
    <w:rsid w:val="005F0749"/>
    <w:rsid w:val="005F155C"/>
    <w:rsid w:val="005F285B"/>
    <w:rsid w:val="005F56CC"/>
    <w:rsid w:val="005F7D3E"/>
    <w:rsid w:val="006013D8"/>
    <w:rsid w:val="00602BC7"/>
    <w:rsid w:val="00603825"/>
    <w:rsid w:val="00603EA8"/>
    <w:rsid w:val="00606619"/>
    <w:rsid w:val="006070F7"/>
    <w:rsid w:val="006165F9"/>
    <w:rsid w:val="00622CB3"/>
    <w:rsid w:val="0063349D"/>
    <w:rsid w:val="00634464"/>
    <w:rsid w:val="006406BF"/>
    <w:rsid w:val="00641267"/>
    <w:rsid w:val="006432DF"/>
    <w:rsid w:val="0064378E"/>
    <w:rsid w:val="006440CF"/>
    <w:rsid w:val="0064516A"/>
    <w:rsid w:val="00645A8C"/>
    <w:rsid w:val="0064698B"/>
    <w:rsid w:val="00647EA6"/>
    <w:rsid w:val="00651047"/>
    <w:rsid w:val="00651727"/>
    <w:rsid w:val="006519AC"/>
    <w:rsid w:val="00666CE0"/>
    <w:rsid w:val="00666E52"/>
    <w:rsid w:val="006769BF"/>
    <w:rsid w:val="00677E3E"/>
    <w:rsid w:val="00680AA1"/>
    <w:rsid w:val="00681251"/>
    <w:rsid w:val="00686947"/>
    <w:rsid w:val="0069124F"/>
    <w:rsid w:val="006934C6"/>
    <w:rsid w:val="006937B9"/>
    <w:rsid w:val="00694B07"/>
    <w:rsid w:val="0069677E"/>
    <w:rsid w:val="00696D86"/>
    <w:rsid w:val="006A2D1F"/>
    <w:rsid w:val="006A34A9"/>
    <w:rsid w:val="006B00D7"/>
    <w:rsid w:val="006B1B05"/>
    <w:rsid w:val="006B1F8F"/>
    <w:rsid w:val="006B25FF"/>
    <w:rsid w:val="006B3314"/>
    <w:rsid w:val="006B4374"/>
    <w:rsid w:val="006B77BC"/>
    <w:rsid w:val="006C0F64"/>
    <w:rsid w:val="006C3A07"/>
    <w:rsid w:val="006C68C4"/>
    <w:rsid w:val="006C7503"/>
    <w:rsid w:val="006C7604"/>
    <w:rsid w:val="006C7C6F"/>
    <w:rsid w:val="006C7C8C"/>
    <w:rsid w:val="006D0169"/>
    <w:rsid w:val="006D042B"/>
    <w:rsid w:val="006D0B9B"/>
    <w:rsid w:val="006D459C"/>
    <w:rsid w:val="006D4BD8"/>
    <w:rsid w:val="006D7262"/>
    <w:rsid w:val="006E2873"/>
    <w:rsid w:val="006F1330"/>
    <w:rsid w:val="006F2A16"/>
    <w:rsid w:val="006F45E1"/>
    <w:rsid w:val="006F47FB"/>
    <w:rsid w:val="006F5A5D"/>
    <w:rsid w:val="006F5C60"/>
    <w:rsid w:val="00700E97"/>
    <w:rsid w:val="00703C0F"/>
    <w:rsid w:val="007048D3"/>
    <w:rsid w:val="00705558"/>
    <w:rsid w:val="007065D2"/>
    <w:rsid w:val="007067FC"/>
    <w:rsid w:val="00710693"/>
    <w:rsid w:val="00711A9D"/>
    <w:rsid w:val="007129E2"/>
    <w:rsid w:val="00716C9D"/>
    <w:rsid w:val="007171C4"/>
    <w:rsid w:val="00727D7D"/>
    <w:rsid w:val="0073124A"/>
    <w:rsid w:val="00731329"/>
    <w:rsid w:val="0073149D"/>
    <w:rsid w:val="00732C32"/>
    <w:rsid w:val="0073345A"/>
    <w:rsid w:val="00741262"/>
    <w:rsid w:val="007421A0"/>
    <w:rsid w:val="007444EC"/>
    <w:rsid w:val="00746D97"/>
    <w:rsid w:val="00750531"/>
    <w:rsid w:val="00752205"/>
    <w:rsid w:val="00752769"/>
    <w:rsid w:val="00754863"/>
    <w:rsid w:val="00754FAF"/>
    <w:rsid w:val="00757F55"/>
    <w:rsid w:val="00761272"/>
    <w:rsid w:val="007621CE"/>
    <w:rsid w:val="00763A8B"/>
    <w:rsid w:val="00767CEC"/>
    <w:rsid w:val="00771964"/>
    <w:rsid w:val="00774929"/>
    <w:rsid w:val="00775DE0"/>
    <w:rsid w:val="00775E6A"/>
    <w:rsid w:val="007774D9"/>
    <w:rsid w:val="00777658"/>
    <w:rsid w:val="007776E5"/>
    <w:rsid w:val="00783532"/>
    <w:rsid w:val="00786584"/>
    <w:rsid w:val="00786A54"/>
    <w:rsid w:val="00787BF9"/>
    <w:rsid w:val="007914A6"/>
    <w:rsid w:val="00792855"/>
    <w:rsid w:val="0079403A"/>
    <w:rsid w:val="0079498C"/>
    <w:rsid w:val="00795E45"/>
    <w:rsid w:val="007A16FF"/>
    <w:rsid w:val="007A1D7B"/>
    <w:rsid w:val="007A35C4"/>
    <w:rsid w:val="007A63F5"/>
    <w:rsid w:val="007A71F9"/>
    <w:rsid w:val="007A744C"/>
    <w:rsid w:val="007B40B1"/>
    <w:rsid w:val="007C2EAA"/>
    <w:rsid w:val="007C4915"/>
    <w:rsid w:val="007D1B3C"/>
    <w:rsid w:val="007D1E5F"/>
    <w:rsid w:val="007D28E7"/>
    <w:rsid w:val="007D345C"/>
    <w:rsid w:val="007D62F2"/>
    <w:rsid w:val="007D7C49"/>
    <w:rsid w:val="007E2155"/>
    <w:rsid w:val="007E4198"/>
    <w:rsid w:val="007E421B"/>
    <w:rsid w:val="007E71BD"/>
    <w:rsid w:val="007E72CC"/>
    <w:rsid w:val="007F1B99"/>
    <w:rsid w:val="007F2906"/>
    <w:rsid w:val="007F2F01"/>
    <w:rsid w:val="007F747C"/>
    <w:rsid w:val="007F748C"/>
    <w:rsid w:val="00803E70"/>
    <w:rsid w:val="00805218"/>
    <w:rsid w:val="008053E4"/>
    <w:rsid w:val="0080601E"/>
    <w:rsid w:val="00814BCB"/>
    <w:rsid w:val="008170CF"/>
    <w:rsid w:val="00821D48"/>
    <w:rsid w:val="00822231"/>
    <w:rsid w:val="0082394D"/>
    <w:rsid w:val="0082429F"/>
    <w:rsid w:val="00824F51"/>
    <w:rsid w:val="008319F0"/>
    <w:rsid w:val="00833061"/>
    <w:rsid w:val="0083315C"/>
    <w:rsid w:val="0083537E"/>
    <w:rsid w:val="0084024D"/>
    <w:rsid w:val="00840770"/>
    <w:rsid w:val="008419BB"/>
    <w:rsid w:val="00844F50"/>
    <w:rsid w:val="008454A3"/>
    <w:rsid w:val="00845648"/>
    <w:rsid w:val="0084643A"/>
    <w:rsid w:val="00846F5B"/>
    <w:rsid w:val="00850BD2"/>
    <w:rsid w:val="008510BA"/>
    <w:rsid w:val="00854434"/>
    <w:rsid w:val="00854C14"/>
    <w:rsid w:val="008574D2"/>
    <w:rsid w:val="00862568"/>
    <w:rsid w:val="00864611"/>
    <w:rsid w:val="008647D7"/>
    <w:rsid w:val="008649BA"/>
    <w:rsid w:val="00864CA3"/>
    <w:rsid w:val="00866147"/>
    <w:rsid w:val="00870DA0"/>
    <w:rsid w:val="00872272"/>
    <w:rsid w:val="00872F21"/>
    <w:rsid w:val="00872F59"/>
    <w:rsid w:val="00874E42"/>
    <w:rsid w:val="0087508B"/>
    <w:rsid w:val="00881A5D"/>
    <w:rsid w:val="00881DC1"/>
    <w:rsid w:val="008837F4"/>
    <w:rsid w:val="00883E14"/>
    <w:rsid w:val="00884D67"/>
    <w:rsid w:val="008924F2"/>
    <w:rsid w:val="008939C8"/>
    <w:rsid w:val="0089514A"/>
    <w:rsid w:val="00896A71"/>
    <w:rsid w:val="008970A0"/>
    <w:rsid w:val="008975A9"/>
    <w:rsid w:val="008A59BC"/>
    <w:rsid w:val="008A5EB7"/>
    <w:rsid w:val="008A703B"/>
    <w:rsid w:val="008B2E51"/>
    <w:rsid w:val="008B47A5"/>
    <w:rsid w:val="008B60F6"/>
    <w:rsid w:val="008B6258"/>
    <w:rsid w:val="008C1F0F"/>
    <w:rsid w:val="008C3646"/>
    <w:rsid w:val="008C4653"/>
    <w:rsid w:val="008C553B"/>
    <w:rsid w:val="008C624D"/>
    <w:rsid w:val="008D0CB6"/>
    <w:rsid w:val="008D16DF"/>
    <w:rsid w:val="008D4907"/>
    <w:rsid w:val="008D6A0B"/>
    <w:rsid w:val="008D7F54"/>
    <w:rsid w:val="008E025D"/>
    <w:rsid w:val="008E5899"/>
    <w:rsid w:val="008E5A81"/>
    <w:rsid w:val="008F300D"/>
    <w:rsid w:val="008F378A"/>
    <w:rsid w:val="008F57A6"/>
    <w:rsid w:val="008F5866"/>
    <w:rsid w:val="008F79DE"/>
    <w:rsid w:val="00901410"/>
    <w:rsid w:val="00901945"/>
    <w:rsid w:val="0090223C"/>
    <w:rsid w:val="009037A2"/>
    <w:rsid w:val="00906E6E"/>
    <w:rsid w:val="00911126"/>
    <w:rsid w:val="00911AEC"/>
    <w:rsid w:val="00916315"/>
    <w:rsid w:val="00917966"/>
    <w:rsid w:val="009205FE"/>
    <w:rsid w:val="00920F16"/>
    <w:rsid w:val="00931A63"/>
    <w:rsid w:val="00932650"/>
    <w:rsid w:val="009339D3"/>
    <w:rsid w:val="00937946"/>
    <w:rsid w:val="0094091F"/>
    <w:rsid w:val="0094097F"/>
    <w:rsid w:val="00942B99"/>
    <w:rsid w:val="00942EF6"/>
    <w:rsid w:val="00943255"/>
    <w:rsid w:val="009442AB"/>
    <w:rsid w:val="00945704"/>
    <w:rsid w:val="009504FC"/>
    <w:rsid w:val="009534C0"/>
    <w:rsid w:val="009547C8"/>
    <w:rsid w:val="00956F43"/>
    <w:rsid w:val="00957FC0"/>
    <w:rsid w:val="009610CD"/>
    <w:rsid w:val="00961B0F"/>
    <w:rsid w:val="009635F0"/>
    <w:rsid w:val="0096786F"/>
    <w:rsid w:val="009708D7"/>
    <w:rsid w:val="00970928"/>
    <w:rsid w:val="00971D6F"/>
    <w:rsid w:val="00972685"/>
    <w:rsid w:val="00972A2E"/>
    <w:rsid w:val="009775FE"/>
    <w:rsid w:val="00980735"/>
    <w:rsid w:val="00981A31"/>
    <w:rsid w:val="00984EDA"/>
    <w:rsid w:val="009861AE"/>
    <w:rsid w:val="009872A1"/>
    <w:rsid w:val="0099292A"/>
    <w:rsid w:val="0099794C"/>
    <w:rsid w:val="00997991"/>
    <w:rsid w:val="009979A1"/>
    <w:rsid w:val="009A0E58"/>
    <w:rsid w:val="009A1C78"/>
    <w:rsid w:val="009A46A9"/>
    <w:rsid w:val="009A5BB0"/>
    <w:rsid w:val="009A5E55"/>
    <w:rsid w:val="009A6969"/>
    <w:rsid w:val="009B0816"/>
    <w:rsid w:val="009B4986"/>
    <w:rsid w:val="009B58B2"/>
    <w:rsid w:val="009B7409"/>
    <w:rsid w:val="009C33DD"/>
    <w:rsid w:val="009C47F3"/>
    <w:rsid w:val="009C49FA"/>
    <w:rsid w:val="009C520B"/>
    <w:rsid w:val="009C56E6"/>
    <w:rsid w:val="009C6114"/>
    <w:rsid w:val="009C635A"/>
    <w:rsid w:val="009D082B"/>
    <w:rsid w:val="009D4E51"/>
    <w:rsid w:val="009D5E3E"/>
    <w:rsid w:val="009E20B8"/>
    <w:rsid w:val="009E2D89"/>
    <w:rsid w:val="009E3A7E"/>
    <w:rsid w:val="009F2E6E"/>
    <w:rsid w:val="009F5D50"/>
    <w:rsid w:val="009F6754"/>
    <w:rsid w:val="00A00F69"/>
    <w:rsid w:val="00A010BE"/>
    <w:rsid w:val="00A03FED"/>
    <w:rsid w:val="00A0410E"/>
    <w:rsid w:val="00A0455F"/>
    <w:rsid w:val="00A06F8A"/>
    <w:rsid w:val="00A112E9"/>
    <w:rsid w:val="00A11B1A"/>
    <w:rsid w:val="00A11DA3"/>
    <w:rsid w:val="00A129A9"/>
    <w:rsid w:val="00A12F51"/>
    <w:rsid w:val="00A13B02"/>
    <w:rsid w:val="00A14045"/>
    <w:rsid w:val="00A1471D"/>
    <w:rsid w:val="00A155F8"/>
    <w:rsid w:val="00A1750C"/>
    <w:rsid w:val="00A17EF8"/>
    <w:rsid w:val="00A217BB"/>
    <w:rsid w:val="00A22E9C"/>
    <w:rsid w:val="00A249A8"/>
    <w:rsid w:val="00A25F75"/>
    <w:rsid w:val="00A26291"/>
    <w:rsid w:val="00A30252"/>
    <w:rsid w:val="00A32100"/>
    <w:rsid w:val="00A35B87"/>
    <w:rsid w:val="00A401DD"/>
    <w:rsid w:val="00A41C77"/>
    <w:rsid w:val="00A421F4"/>
    <w:rsid w:val="00A43811"/>
    <w:rsid w:val="00A46094"/>
    <w:rsid w:val="00A470C0"/>
    <w:rsid w:val="00A473AC"/>
    <w:rsid w:val="00A505AA"/>
    <w:rsid w:val="00A52357"/>
    <w:rsid w:val="00A53073"/>
    <w:rsid w:val="00A56A12"/>
    <w:rsid w:val="00A6095A"/>
    <w:rsid w:val="00A61912"/>
    <w:rsid w:val="00A62D96"/>
    <w:rsid w:val="00A635AF"/>
    <w:rsid w:val="00A649E3"/>
    <w:rsid w:val="00A72AD6"/>
    <w:rsid w:val="00A74A31"/>
    <w:rsid w:val="00A751B6"/>
    <w:rsid w:val="00A75775"/>
    <w:rsid w:val="00A82BF2"/>
    <w:rsid w:val="00A863D6"/>
    <w:rsid w:val="00A868C1"/>
    <w:rsid w:val="00A877FC"/>
    <w:rsid w:val="00A87B52"/>
    <w:rsid w:val="00A90F0C"/>
    <w:rsid w:val="00A92165"/>
    <w:rsid w:val="00A9230B"/>
    <w:rsid w:val="00A92C0A"/>
    <w:rsid w:val="00A935A1"/>
    <w:rsid w:val="00A964E5"/>
    <w:rsid w:val="00A9670B"/>
    <w:rsid w:val="00AA1855"/>
    <w:rsid w:val="00AA289E"/>
    <w:rsid w:val="00AA38BC"/>
    <w:rsid w:val="00AA5E10"/>
    <w:rsid w:val="00AA6B6A"/>
    <w:rsid w:val="00AB2447"/>
    <w:rsid w:val="00AB3EA5"/>
    <w:rsid w:val="00AC06AB"/>
    <w:rsid w:val="00AC31FD"/>
    <w:rsid w:val="00AC368A"/>
    <w:rsid w:val="00AC37A9"/>
    <w:rsid w:val="00AC444D"/>
    <w:rsid w:val="00AC550F"/>
    <w:rsid w:val="00AD04A8"/>
    <w:rsid w:val="00AD58BC"/>
    <w:rsid w:val="00AD5F66"/>
    <w:rsid w:val="00AD67BD"/>
    <w:rsid w:val="00AD73DE"/>
    <w:rsid w:val="00AE50D9"/>
    <w:rsid w:val="00AE56CF"/>
    <w:rsid w:val="00AF1E81"/>
    <w:rsid w:val="00AF2D8C"/>
    <w:rsid w:val="00AF4BA5"/>
    <w:rsid w:val="00AF6B39"/>
    <w:rsid w:val="00B00A6C"/>
    <w:rsid w:val="00B02408"/>
    <w:rsid w:val="00B07CCF"/>
    <w:rsid w:val="00B10CF1"/>
    <w:rsid w:val="00B13686"/>
    <w:rsid w:val="00B148C7"/>
    <w:rsid w:val="00B21EDA"/>
    <w:rsid w:val="00B22C5D"/>
    <w:rsid w:val="00B26219"/>
    <w:rsid w:val="00B30B40"/>
    <w:rsid w:val="00B32993"/>
    <w:rsid w:val="00B343B6"/>
    <w:rsid w:val="00B34693"/>
    <w:rsid w:val="00B35F5D"/>
    <w:rsid w:val="00B36C6B"/>
    <w:rsid w:val="00B37FFB"/>
    <w:rsid w:val="00B42E2A"/>
    <w:rsid w:val="00B43B96"/>
    <w:rsid w:val="00B45CA0"/>
    <w:rsid w:val="00B45CB4"/>
    <w:rsid w:val="00B46BD9"/>
    <w:rsid w:val="00B46C3A"/>
    <w:rsid w:val="00B4702A"/>
    <w:rsid w:val="00B47EF5"/>
    <w:rsid w:val="00B5193C"/>
    <w:rsid w:val="00B532F9"/>
    <w:rsid w:val="00B5555B"/>
    <w:rsid w:val="00B55D65"/>
    <w:rsid w:val="00B56E27"/>
    <w:rsid w:val="00B60623"/>
    <w:rsid w:val="00B626CE"/>
    <w:rsid w:val="00B637BA"/>
    <w:rsid w:val="00B64430"/>
    <w:rsid w:val="00B6457B"/>
    <w:rsid w:val="00B66189"/>
    <w:rsid w:val="00B678E6"/>
    <w:rsid w:val="00B679AD"/>
    <w:rsid w:val="00B70F47"/>
    <w:rsid w:val="00B7126D"/>
    <w:rsid w:val="00B732BE"/>
    <w:rsid w:val="00B73CAA"/>
    <w:rsid w:val="00B73FE1"/>
    <w:rsid w:val="00B74A3C"/>
    <w:rsid w:val="00B74D1E"/>
    <w:rsid w:val="00B7728B"/>
    <w:rsid w:val="00B80A96"/>
    <w:rsid w:val="00B84BE2"/>
    <w:rsid w:val="00B864FD"/>
    <w:rsid w:val="00B92258"/>
    <w:rsid w:val="00B949F0"/>
    <w:rsid w:val="00B97BD0"/>
    <w:rsid w:val="00B97D44"/>
    <w:rsid w:val="00BA2DBB"/>
    <w:rsid w:val="00BA2F5E"/>
    <w:rsid w:val="00BA685F"/>
    <w:rsid w:val="00BB044D"/>
    <w:rsid w:val="00BB33E5"/>
    <w:rsid w:val="00BB4599"/>
    <w:rsid w:val="00BB4A2B"/>
    <w:rsid w:val="00BB58A2"/>
    <w:rsid w:val="00BB5B0E"/>
    <w:rsid w:val="00BC0F3A"/>
    <w:rsid w:val="00BC4A87"/>
    <w:rsid w:val="00BC51B2"/>
    <w:rsid w:val="00BC654E"/>
    <w:rsid w:val="00BC6C2A"/>
    <w:rsid w:val="00BC71C0"/>
    <w:rsid w:val="00BC71D2"/>
    <w:rsid w:val="00BC7CC3"/>
    <w:rsid w:val="00BD4470"/>
    <w:rsid w:val="00BD522F"/>
    <w:rsid w:val="00BE0D37"/>
    <w:rsid w:val="00BE2CA5"/>
    <w:rsid w:val="00BE599E"/>
    <w:rsid w:val="00BE65CE"/>
    <w:rsid w:val="00BE74C7"/>
    <w:rsid w:val="00BF052A"/>
    <w:rsid w:val="00BF07FB"/>
    <w:rsid w:val="00BF0DA9"/>
    <w:rsid w:val="00BF262B"/>
    <w:rsid w:val="00BF7FE4"/>
    <w:rsid w:val="00C00CB8"/>
    <w:rsid w:val="00C01E9B"/>
    <w:rsid w:val="00C02CAB"/>
    <w:rsid w:val="00C037DB"/>
    <w:rsid w:val="00C0380E"/>
    <w:rsid w:val="00C133B8"/>
    <w:rsid w:val="00C147D5"/>
    <w:rsid w:val="00C16322"/>
    <w:rsid w:val="00C171DA"/>
    <w:rsid w:val="00C1784E"/>
    <w:rsid w:val="00C20391"/>
    <w:rsid w:val="00C209B9"/>
    <w:rsid w:val="00C21037"/>
    <w:rsid w:val="00C2148C"/>
    <w:rsid w:val="00C24055"/>
    <w:rsid w:val="00C25AAB"/>
    <w:rsid w:val="00C33447"/>
    <w:rsid w:val="00C35D62"/>
    <w:rsid w:val="00C365E1"/>
    <w:rsid w:val="00C40FEF"/>
    <w:rsid w:val="00C415C0"/>
    <w:rsid w:val="00C42D98"/>
    <w:rsid w:val="00C467C5"/>
    <w:rsid w:val="00C47C97"/>
    <w:rsid w:val="00C51E3A"/>
    <w:rsid w:val="00C54F8F"/>
    <w:rsid w:val="00C55138"/>
    <w:rsid w:val="00C5649C"/>
    <w:rsid w:val="00C61271"/>
    <w:rsid w:val="00C62C3F"/>
    <w:rsid w:val="00C635EF"/>
    <w:rsid w:val="00C63756"/>
    <w:rsid w:val="00C669E0"/>
    <w:rsid w:val="00C67202"/>
    <w:rsid w:val="00C701AF"/>
    <w:rsid w:val="00C709C7"/>
    <w:rsid w:val="00C7428C"/>
    <w:rsid w:val="00C76BB5"/>
    <w:rsid w:val="00C7704B"/>
    <w:rsid w:val="00C8015C"/>
    <w:rsid w:val="00C81693"/>
    <w:rsid w:val="00C8558B"/>
    <w:rsid w:val="00C87358"/>
    <w:rsid w:val="00C87CA3"/>
    <w:rsid w:val="00C90A5E"/>
    <w:rsid w:val="00C9222D"/>
    <w:rsid w:val="00C9387E"/>
    <w:rsid w:val="00C93C74"/>
    <w:rsid w:val="00C94372"/>
    <w:rsid w:val="00C95DDC"/>
    <w:rsid w:val="00C9731B"/>
    <w:rsid w:val="00C97F7D"/>
    <w:rsid w:val="00CA046A"/>
    <w:rsid w:val="00CA297A"/>
    <w:rsid w:val="00CA3939"/>
    <w:rsid w:val="00CA3AC1"/>
    <w:rsid w:val="00CA3B95"/>
    <w:rsid w:val="00CA3F0B"/>
    <w:rsid w:val="00CA6890"/>
    <w:rsid w:val="00CA7C83"/>
    <w:rsid w:val="00CB0089"/>
    <w:rsid w:val="00CB02AA"/>
    <w:rsid w:val="00CB047D"/>
    <w:rsid w:val="00CB0518"/>
    <w:rsid w:val="00CB07D9"/>
    <w:rsid w:val="00CB3659"/>
    <w:rsid w:val="00CB404F"/>
    <w:rsid w:val="00CB495C"/>
    <w:rsid w:val="00CB5039"/>
    <w:rsid w:val="00CB6A00"/>
    <w:rsid w:val="00CB70ED"/>
    <w:rsid w:val="00CB74AA"/>
    <w:rsid w:val="00CC1763"/>
    <w:rsid w:val="00CC1BC6"/>
    <w:rsid w:val="00CC4CBE"/>
    <w:rsid w:val="00CC7D94"/>
    <w:rsid w:val="00CD09AD"/>
    <w:rsid w:val="00CD2309"/>
    <w:rsid w:val="00CD29E9"/>
    <w:rsid w:val="00CD32A1"/>
    <w:rsid w:val="00CD756C"/>
    <w:rsid w:val="00CD7EF1"/>
    <w:rsid w:val="00CE117B"/>
    <w:rsid w:val="00CE6FB9"/>
    <w:rsid w:val="00CF2BF7"/>
    <w:rsid w:val="00CF2E3C"/>
    <w:rsid w:val="00CF323F"/>
    <w:rsid w:val="00CF6DDB"/>
    <w:rsid w:val="00CF7768"/>
    <w:rsid w:val="00D00D03"/>
    <w:rsid w:val="00D011AA"/>
    <w:rsid w:val="00D015CE"/>
    <w:rsid w:val="00D046C9"/>
    <w:rsid w:val="00D04A48"/>
    <w:rsid w:val="00D06857"/>
    <w:rsid w:val="00D10244"/>
    <w:rsid w:val="00D12BC3"/>
    <w:rsid w:val="00D13A41"/>
    <w:rsid w:val="00D1562E"/>
    <w:rsid w:val="00D15B3A"/>
    <w:rsid w:val="00D15BB0"/>
    <w:rsid w:val="00D15EEA"/>
    <w:rsid w:val="00D169E5"/>
    <w:rsid w:val="00D23B76"/>
    <w:rsid w:val="00D23D1A"/>
    <w:rsid w:val="00D268C3"/>
    <w:rsid w:val="00D27947"/>
    <w:rsid w:val="00D32230"/>
    <w:rsid w:val="00D3230A"/>
    <w:rsid w:val="00D32858"/>
    <w:rsid w:val="00D334F3"/>
    <w:rsid w:val="00D37BBD"/>
    <w:rsid w:val="00D41428"/>
    <w:rsid w:val="00D42A60"/>
    <w:rsid w:val="00D43E95"/>
    <w:rsid w:val="00D441B3"/>
    <w:rsid w:val="00D44ADA"/>
    <w:rsid w:val="00D46295"/>
    <w:rsid w:val="00D47067"/>
    <w:rsid w:val="00D4758F"/>
    <w:rsid w:val="00D50622"/>
    <w:rsid w:val="00D53E5F"/>
    <w:rsid w:val="00D549F6"/>
    <w:rsid w:val="00D55AC1"/>
    <w:rsid w:val="00D60543"/>
    <w:rsid w:val="00D615E2"/>
    <w:rsid w:val="00D617F8"/>
    <w:rsid w:val="00D62B85"/>
    <w:rsid w:val="00D62FDD"/>
    <w:rsid w:val="00D6459E"/>
    <w:rsid w:val="00D646F0"/>
    <w:rsid w:val="00D64707"/>
    <w:rsid w:val="00D64D70"/>
    <w:rsid w:val="00D66768"/>
    <w:rsid w:val="00D66CBB"/>
    <w:rsid w:val="00D671B0"/>
    <w:rsid w:val="00D70015"/>
    <w:rsid w:val="00D758FE"/>
    <w:rsid w:val="00D80365"/>
    <w:rsid w:val="00D81CC9"/>
    <w:rsid w:val="00D826CE"/>
    <w:rsid w:val="00D84F47"/>
    <w:rsid w:val="00D905A5"/>
    <w:rsid w:val="00D97AB8"/>
    <w:rsid w:val="00DA1B0C"/>
    <w:rsid w:val="00DB1E2A"/>
    <w:rsid w:val="00DB2852"/>
    <w:rsid w:val="00DB309D"/>
    <w:rsid w:val="00DC057A"/>
    <w:rsid w:val="00DC1C49"/>
    <w:rsid w:val="00DC347C"/>
    <w:rsid w:val="00DC37CA"/>
    <w:rsid w:val="00DC4B66"/>
    <w:rsid w:val="00DC4D45"/>
    <w:rsid w:val="00DC5294"/>
    <w:rsid w:val="00DC6FF8"/>
    <w:rsid w:val="00DC775A"/>
    <w:rsid w:val="00DD042E"/>
    <w:rsid w:val="00DD36B0"/>
    <w:rsid w:val="00DD3BEC"/>
    <w:rsid w:val="00DD4CA3"/>
    <w:rsid w:val="00DD5843"/>
    <w:rsid w:val="00DD5F27"/>
    <w:rsid w:val="00DD642B"/>
    <w:rsid w:val="00DE3453"/>
    <w:rsid w:val="00DE5D6D"/>
    <w:rsid w:val="00DF08B7"/>
    <w:rsid w:val="00DF2389"/>
    <w:rsid w:val="00DF56F4"/>
    <w:rsid w:val="00E0235F"/>
    <w:rsid w:val="00E04F54"/>
    <w:rsid w:val="00E0506D"/>
    <w:rsid w:val="00E0520F"/>
    <w:rsid w:val="00E05B48"/>
    <w:rsid w:val="00E06870"/>
    <w:rsid w:val="00E13620"/>
    <w:rsid w:val="00E1450E"/>
    <w:rsid w:val="00E14740"/>
    <w:rsid w:val="00E22019"/>
    <w:rsid w:val="00E231D3"/>
    <w:rsid w:val="00E24079"/>
    <w:rsid w:val="00E24425"/>
    <w:rsid w:val="00E24752"/>
    <w:rsid w:val="00E248BE"/>
    <w:rsid w:val="00E3096B"/>
    <w:rsid w:val="00E3153B"/>
    <w:rsid w:val="00E31A36"/>
    <w:rsid w:val="00E327E5"/>
    <w:rsid w:val="00E332A6"/>
    <w:rsid w:val="00E42C0F"/>
    <w:rsid w:val="00E43BC4"/>
    <w:rsid w:val="00E45CCD"/>
    <w:rsid w:val="00E45EFF"/>
    <w:rsid w:val="00E523A3"/>
    <w:rsid w:val="00E52DB6"/>
    <w:rsid w:val="00E57642"/>
    <w:rsid w:val="00E614A4"/>
    <w:rsid w:val="00E62183"/>
    <w:rsid w:val="00E74857"/>
    <w:rsid w:val="00E74D6A"/>
    <w:rsid w:val="00E800E8"/>
    <w:rsid w:val="00E82A1A"/>
    <w:rsid w:val="00E867B9"/>
    <w:rsid w:val="00E86F9D"/>
    <w:rsid w:val="00E92938"/>
    <w:rsid w:val="00E95BB8"/>
    <w:rsid w:val="00EA0D51"/>
    <w:rsid w:val="00EA78E1"/>
    <w:rsid w:val="00EA7A33"/>
    <w:rsid w:val="00EB29EB"/>
    <w:rsid w:val="00EB2CB7"/>
    <w:rsid w:val="00EB33B5"/>
    <w:rsid w:val="00EB4B84"/>
    <w:rsid w:val="00EB62EB"/>
    <w:rsid w:val="00EB72D8"/>
    <w:rsid w:val="00EC071E"/>
    <w:rsid w:val="00EC0743"/>
    <w:rsid w:val="00EC140A"/>
    <w:rsid w:val="00EC1427"/>
    <w:rsid w:val="00EC2120"/>
    <w:rsid w:val="00EC313A"/>
    <w:rsid w:val="00EC3DF7"/>
    <w:rsid w:val="00EC7342"/>
    <w:rsid w:val="00EC7E61"/>
    <w:rsid w:val="00ED2A9B"/>
    <w:rsid w:val="00ED4A39"/>
    <w:rsid w:val="00ED61C1"/>
    <w:rsid w:val="00EE266E"/>
    <w:rsid w:val="00EE36D7"/>
    <w:rsid w:val="00EE4EAD"/>
    <w:rsid w:val="00EE4F1F"/>
    <w:rsid w:val="00EE63BB"/>
    <w:rsid w:val="00EE7316"/>
    <w:rsid w:val="00EF2A19"/>
    <w:rsid w:val="00EF2EA3"/>
    <w:rsid w:val="00EF34E8"/>
    <w:rsid w:val="00EF4399"/>
    <w:rsid w:val="00EF4477"/>
    <w:rsid w:val="00EF68C7"/>
    <w:rsid w:val="00F012E0"/>
    <w:rsid w:val="00F0546A"/>
    <w:rsid w:val="00F06083"/>
    <w:rsid w:val="00F10098"/>
    <w:rsid w:val="00F12D8A"/>
    <w:rsid w:val="00F139E8"/>
    <w:rsid w:val="00F13EC3"/>
    <w:rsid w:val="00F234D1"/>
    <w:rsid w:val="00F252D9"/>
    <w:rsid w:val="00F26111"/>
    <w:rsid w:val="00F27AA8"/>
    <w:rsid w:val="00F3425D"/>
    <w:rsid w:val="00F34C3E"/>
    <w:rsid w:val="00F34E16"/>
    <w:rsid w:val="00F34ECE"/>
    <w:rsid w:val="00F41644"/>
    <w:rsid w:val="00F42E63"/>
    <w:rsid w:val="00F4404A"/>
    <w:rsid w:val="00F47863"/>
    <w:rsid w:val="00F50675"/>
    <w:rsid w:val="00F51B1F"/>
    <w:rsid w:val="00F52D8D"/>
    <w:rsid w:val="00F54685"/>
    <w:rsid w:val="00F56CE8"/>
    <w:rsid w:val="00F63A35"/>
    <w:rsid w:val="00F63B1B"/>
    <w:rsid w:val="00F65CA7"/>
    <w:rsid w:val="00F70848"/>
    <w:rsid w:val="00F70A97"/>
    <w:rsid w:val="00F70C88"/>
    <w:rsid w:val="00F72999"/>
    <w:rsid w:val="00F77D3F"/>
    <w:rsid w:val="00F80314"/>
    <w:rsid w:val="00F8068F"/>
    <w:rsid w:val="00F80CF8"/>
    <w:rsid w:val="00F8121E"/>
    <w:rsid w:val="00F82F4F"/>
    <w:rsid w:val="00F84376"/>
    <w:rsid w:val="00F8529B"/>
    <w:rsid w:val="00F9358E"/>
    <w:rsid w:val="00F955AE"/>
    <w:rsid w:val="00F9604C"/>
    <w:rsid w:val="00F96D25"/>
    <w:rsid w:val="00F96DF6"/>
    <w:rsid w:val="00FA0737"/>
    <w:rsid w:val="00FA3CB8"/>
    <w:rsid w:val="00FA3F9A"/>
    <w:rsid w:val="00FA4B88"/>
    <w:rsid w:val="00FA4E68"/>
    <w:rsid w:val="00FA5353"/>
    <w:rsid w:val="00FA7986"/>
    <w:rsid w:val="00FB561E"/>
    <w:rsid w:val="00FB57A2"/>
    <w:rsid w:val="00FB61C7"/>
    <w:rsid w:val="00FB6AF2"/>
    <w:rsid w:val="00FB7357"/>
    <w:rsid w:val="00FC0988"/>
    <w:rsid w:val="00FC1B99"/>
    <w:rsid w:val="00FC4D71"/>
    <w:rsid w:val="00FC79E6"/>
    <w:rsid w:val="00FD4714"/>
    <w:rsid w:val="00FD52F4"/>
    <w:rsid w:val="00FE0F2B"/>
    <w:rsid w:val="00FE2FC9"/>
    <w:rsid w:val="00FE4998"/>
    <w:rsid w:val="00FE7A0F"/>
    <w:rsid w:val="00FF1E22"/>
    <w:rsid w:val="00FF3B00"/>
    <w:rsid w:val="00FF51CB"/>
    <w:rsid w:val="00FF54CC"/>
    <w:rsid w:val="00FF59A7"/>
    <w:rsid w:val="00FF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A751B6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210">
    <w:name w:val="Основной текст с отступом 21"/>
    <w:basedOn w:val="a"/>
    <w:rsid w:val="00A751B6"/>
    <w:pPr>
      <w:suppressAutoHyphens/>
      <w:spacing w:after="200"/>
      <w:ind w:firstLine="1134"/>
      <w:jc w:val="both"/>
    </w:pPr>
    <w:rPr>
      <w:rFonts w:eastAsia="Calibri"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FA02-DB0D-44DC-85FF-18275279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39984</Words>
  <Characters>227912</Characters>
  <Application>Microsoft Office Word</Application>
  <DocSecurity>0</DocSecurity>
  <Lines>1899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196</cp:revision>
  <cp:lastPrinted>2022-02-03T01:30:00Z</cp:lastPrinted>
  <dcterms:created xsi:type="dcterms:W3CDTF">2020-02-26T01:05:00Z</dcterms:created>
  <dcterms:modified xsi:type="dcterms:W3CDTF">2022-07-04T00:39:00Z</dcterms:modified>
</cp:coreProperties>
</file>